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0AED3D3F"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7A53A1">
        <w:rPr>
          <w:rStyle w:val="normaltextrun"/>
          <w:rFonts w:ascii="Elsevier Display Light" w:hAnsi="Elsevier Display Light"/>
          <w:sz w:val="36"/>
          <w:szCs w:val="36"/>
        </w:rPr>
        <w:t>1</w:t>
      </w:r>
      <w:r>
        <w:rPr>
          <w:rStyle w:val="normaltextrun"/>
          <w:rFonts w:ascii="Elsevier Display Light" w:hAnsi="Elsevier Display Light"/>
          <w:sz w:val="36"/>
          <w:szCs w:val="36"/>
        </w:rPr>
        <w:t>00 –</w:t>
      </w:r>
      <w:r w:rsidR="007A53A1">
        <w:rPr>
          <w:rStyle w:val="normaltextrun"/>
          <w:rFonts w:ascii="Elsevier Display Light" w:hAnsi="Elsevier Display Light"/>
          <w:sz w:val="36"/>
          <w:szCs w:val="36"/>
        </w:rPr>
        <w:t xml:space="preserve"> Fundamentals</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sidRPr="2DA9EBC2">
        <w:rPr>
          <w:rStyle w:val="eop"/>
          <w:rFonts w:ascii="Arial" w:eastAsiaTheme="majorEastAsia" w:hAnsi="Arial" w:cs="Arial"/>
          <w:sz w:val="22"/>
          <w:szCs w:val="22"/>
        </w:rPr>
        <w:t> </w:t>
      </w:r>
    </w:p>
    <w:p w14:paraId="3D6FBBB2" w14:textId="22B950DD" w:rsidR="2DA9EBC2" w:rsidRDefault="2DA9EBC2" w:rsidP="2DA9EBC2">
      <w:pPr>
        <w:pStyle w:val="Heading1"/>
        <w:rPr>
          <w:sz w:val="28"/>
          <w:szCs w:val="28"/>
        </w:rPr>
      </w:pPr>
    </w:p>
    <w:p w14:paraId="7F092108" w14:textId="74748030" w:rsidR="00D8501D" w:rsidRPr="006A25AA" w:rsidRDefault="00D8501D" w:rsidP="00D8501D">
      <w:pPr>
        <w:pStyle w:val="Heading1"/>
        <w:rPr>
          <w:sz w:val="28"/>
          <w:szCs w:val="28"/>
        </w:rPr>
      </w:pPr>
      <w:r w:rsidRPr="2DA9EBC2">
        <w:rPr>
          <w:sz w:val="28"/>
          <w:szCs w:val="28"/>
        </w:rPr>
        <w:t>CONTACT INFORMATION</w:t>
      </w:r>
    </w:p>
    <w:p w14:paraId="0A5728FF" w14:textId="74BA3763" w:rsidR="2DA9EBC2" w:rsidRDefault="2DA9EBC2" w:rsidP="2DA9EBC2"/>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sidRPr="20D91024">
        <w:rPr>
          <w:i/>
          <w:iCs/>
          <w:color w:val="000000" w:themeColor="text1"/>
          <w:sz w:val="28"/>
          <w:szCs w:val="28"/>
        </w:rPr>
        <w:t>Elsevier Support Center</w:t>
      </w:r>
    </w:p>
    <w:p w14:paraId="0F5841EC" w14:textId="0E827BFF" w:rsidR="00D8501D" w:rsidRDefault="7797F2F9" w:rsidP="20D91024">
      <w:pPr>
        <w:spacing w:after="0" w:line="240" w:lineRule="auto"/>
        <w:textAlignment w:val="baseline"/>
        <w:rPr>
          <w:rStyle w:val="eop"/>
          <w:rFonts w:ascii="Arial" w:eastAsiaTheme="majorEastAsia" w:hAnsi="Arial" w:cs="Arial"/>
        </w:rPr>
      </w:pPr>
      <w:r w:rsidRPr="20D91024">
        <w:rPr>
          <w:rStyle w:val="normaltextrun"/>
          <w:rFonts w:ascii="Arial" w:eastAsia="Arial" w:hAnsi="Arial" w:cs="Arial"/>
          <w:color w:val="000000" w:themeColor="text1"/>
        </w:rPr>
        <w:t xml:space="preserve">If at any time you have any questions or encounter any technical issues, please visit the Evolve Support Center: </w:t>
      </w:r>
      <w:hyperlink r:id="rId13">
        <w:r w:rsidRPr="20D91024">
          <w:rPr>
            <w:rStyle w:val="Hyperlink"/>
            <w:rFonts w:ascii="Arial" w:eastAsia="Arial" w:hAnsi="Arial" w:cs="Arial"/>
            <w:color w:val="0563C1"/>
          </w:rPr>
          <w:t>https://service.elsevier.com/app/overview/evolve/</w:t>
        </w:r>
      </w:hyperlink>
      <w:r w:rsidRPr="20D91024">
        <w:rPr>
          <w:rStyle w:val="normaltextrun"/>
          <w:rFonts w:ascii="Arial" w:eastAsia="Arial" w:hAnsi="Arial" w:cs="Arial"/>
          <w:color w:val="000000" w:themeColor="text1"/>
        </w:rPr>
        <w:t>  You can also live chat or speak to someone directly by calling 800.222-9570 between 6am and midnight, CST.  </w:t>
      </w:r>
      <w:r w:rsidR="00D8501D" w:rsidRPr="20D91024">
        <w:rPr>
          <w:rStyle w:val="normaltextrun"/>
          <w:rFonts w:ascii="Arial" w:hAnsi="Arial"/>
        </w:rPr>
        <w:t xml:space="preserve">  </w:t>
      </w:r>
    </w:p>
    <w:p w14:paraId="47E5B7E0" w14:textId="157DC15B" w:rsidR="00D8501D" w:rsidRDefault="00D8501D" w:rsidP="20D91024">
      <w:pPr>
        <w:pStyle w:val="paragraph"/>
        <w:pBdr>
          <w:bottom w:val="single" w:sz="12" w:space="1" w:color="auto"/>
        </w:pBdr>
        <w:spacing w:before="0" w:beforeAutospacing="0" w:after="50" w:afterAutospacing="0"/>
        <w:textAlignment w:val="baseline"/>
        <w:rPr>
          <w:rStyle w:val="eop"/>
          <w:rFonts w:ascii="Arial" w:eastAsiaTheme="majorEastAsia" w:hAnsi="Arial" w:cs="Arial"/>
          <w:sz w:val="22"/>
          <w:szCs w:val="22"/>
        </w:rPr>
      </w:pP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32C7BE0" w14:textId="004E4447" w:rsidR="00D8501D" w:rsidRDefault="007A53A1" w:rsidP="00D8501D">
      <w:pPr>
        <w:pStyle w:val="paragraph"/>
        <w:spacing w:before="0" w:beforeAutospacing="0" w:after="0" w:afterAutospacing="0"/>
        <w:textAlignment w:val="baseline"/>
      </w:pPr>
      <w:r>
        <w:rPr>
          <w:rStyle w:val="normaltextrun"/>
          <w:rFonts w:ascii="Arial" w:hAnsi="Arial"/>
          <w:sz w:val="22"/>
          <w:szCs w:val="22"/>
        </w:rPr>
        <w:t>This course will introduce basic nursing care concepts and nursing roles as well as basic patient care concepts to provide a foundation for nursing care and subsequent nursing courses.</w:t>
      </w:r>
      <w:r>
        <w:rPr>
          <w:rStyle w:val="eop"/>
          <w:rFonts w:ascii="Arial" w:eastAsiaTheme="majorEastAsia" w:hAnsi="Arial" w:cs="Arial"/>
          <w:sz w:val="22"/>
          <w:szCs w:val="22"/>
        </w:rPr>
        <w:t> </w:t>
      </w:r>
      <w:r w:rsidR="00D8501D">
        <w:rPr>
          <w:rStyle w:val="normaltextrun"/>
          <w:rFonts w:ascii="Arial" w:hAnsi="Arial"/>
          <w:sz w:val="22"/>
          <w:szCs w:val="22"/>
        </w:rPr>
        <w:t>  </w:t>
      </w:r>
      <w:r w:rsidR="00D8501D">
        <w:rPr>
          <w:rStyle w:val="eop"/>
          <w:rFonts w:ascii="Arial" w:eastAsiaTheme="majorEastAsia" w:hAnsi="Arial" w:cs="Arial"/>
          <w:sz w:val="22"/>
          <w:szCs w:val="22"/>
        </w:rPr>
        <w:t> </w:t>
      </w:r>
    </w:p>
    <w:p w14:paraId="4C990934"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3E03241F" w14:textId="77777777" w:rsidR="007A53A1" w:rsidRDefault="007A53A1" w:rsidP="007A53A1">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263DD0C9" w14:textId="77777777" w:rsidR="007A53A1" w:rsidRDefault="007A53A1" w:rsidP="007A53A1">
      <w:pPr>
        <w:pStyle w:val="paragraph"/>
        <w:numPr>
          <w:ilvl w:val="0"/>
          <w:numId w:val="33"/>
        </w:numPr>
        <w:spacing w:before="0" w:beforeAutospacing="0" w:after="0" w:afterAutospacing="0"/>
        <w:textAlignment w:val="baseline"/>
      </w:pPr>
      <w:r>
        <w:rPr>
          <w:rStyle w:val="normaltextrun"/>
          <w:rFonts w:ascii="Arial" w:hAnsi="Arial"/>
          <w:color w:val="000000"/>
          <w:sz w:val="22"/>
          <w:szCs w:val="22"/>
        </w:rPr>
        <w:t>Identify the role of the nurse and scope of practice.</w:t>
      </w:r>
      <w:r>
        <w:rPr>
          <w:rStyle w:val="eop"/>
          <w:rFonts w:ascii="Arial" w:eastAsiaTheme="majorEastAsia" w:hAnsi="Arial" w:cs="Arial"/>
          <w:color w:val="000000"/>
          <w:sz w:val="22"/>
          <w:szCs w:val="22"/>
        </w:rPr>
        <w:t> </w:t>
      </w:r>
    </w:p>
    <w:p w14:paraId="3FFE16EE"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Identify theoretical principles and critical behaviors fundamental to nursing.</w:t>
      </w:r>
      <w:r w:rsidRPr="007A53A1">
        <w:rPr>
          <w:rStyle w:val="eop"/>
          <w:rFonts w:ascii="Arial" w:eastAsiaTheme="majorEastAsia" w:hAnsi="Arial" w:cs="Arial"/>
          <w:color w:val="000000"/>
          <w:sz w:val="22"/>
          <w:szCs w:val="22"/>
        </w:rPr>
        <w:t> </w:t>
      </w:r>
    </w:p>
    <w:p w14:paraId="1EA6C743"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Identify major components of the nursing process in the delivery of safe nursing care.</w:t>
      </w:r>
      <w:r w:rsidRPr="007A53A1">
        <w:rPr>
          <w:rStyle w:val="eop"/>
          <w:rFonts w:ascii="Arial" w:eastAsiaTheme="majorEastAsia" w:hAnsi="Arial" w:cs="Arial"/>
          <w:color w:val="000000"/>
          <w:sz w:val="22"/>
          <w:szCs w:val="22"/>
        </w:rPr>
        <w:t> </w:t>
      </w:r>
    </w:p>
    <w:p w14:paraId="6099D956"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Apply elements of the nursing process and utilize critical thinking skills as a framework to clinical decision making.</w:t>
      </w:r>
      <w:r w:rsidRPr="007A53A1">
        <w:rPr>
          <w:rStyle w:val="eop"/>
          <w:rFonts w:ascii="Arial" w:eastAsiaTheme="majorEastAsia" w:hAnsi="Arial" w:cs="Arial"/>
          <w:color w:val="000000"/>
          <w:sz w:val="22"/>
          <w:szCs w:val="22"/>
        </w:rPr>
        <w:t> </w:t>
      </w:r>
    </w:p>
    <w:p w14:paraId="147DB23E"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Demonstrate professional standards of moral, ethical, and legal conduct.</w:t>
      </w:r>
      <w:r w:rsidRPr="007A53A1">
        <w:rPr>
          <w:rStyle w:val="eop"/>
          <w:rFonts w:ascii="Arial" w:eastAsiaTheme="majorEastAsia" w:hAnsi="Arial" w:cs="Arial"/>
          <w:color w:val="000000"/>
          <w:sz w:val="22"/>
          <w:szCs w:val="22"/>
        </w:rPr>
        <w:t> </w:t>
      </w:r>
    </w:p>
    <w:p w14:paraId="1E1F0F82" w14:textId="309663C1" w:rsidR="007A53A1" w:rsidRP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lastRenderedPageBreak/>
        <w:t>Examine the concept of health, health promotion, risk reduction, and disease prevention through the lifespan</w:t>
      </w:r>
      <w:r w:rsidRPr="007A53A1">
        <w:rPr>
          <w:rStyle w:val="eop"/>
          <w:rFonts w:ascii="Arial" w:eastAsiaTheme="majorEastAsia" w:hAnsi="Arial" w:cs="Arial"/>
          <w:color w:val="000000"/>
          <w:sz w:val="22"/>
          <w:szCs w:val="22"/>
        </w:rPr>
        <w:t> </w:t>
      </w:r>
    </w:p>
    <w:p w14:paraId="65C4E616" w14:textId="6FDAE947" w:rsidR="007A53A1" w:rsidRDefault="007A53A1" w:rsidP="20D91024">
      <w:pPr>
        <w:pStyle w:val="paragraph"/>
        <w:spacing w:before="0" w:beforeAutospacing="0" w:after="0" w:afterAutospacing="0"/>
        <w:ind w:left="720"/>
        <w:textAlignment w:val="baseline"/>
      </w:pPr>
    </w:p>
    <w:p w14:paraId="36A97023" w14:textId="77777777" w:rsidR="007A53A1" w:rsidRPr="00D8501D" w:rsidRDefault="007A53A1" w:rsidP="419B4FBD">
      <w:pPr>
        <w:pStyle w:val="paragraph"/>
        <w:spacing w:before="0" w:beforeAutospacing="0" w:after="0" w:afterAutospacing="0"/>
        <w:ind w:left="720"/>
        <w:textAlignment w:val="baseline"/>
      </w:pPr>
    </w:p>
    <w:p w14:paraId="45BBCB67" w14:textId="4FB9445A" w:rsidR="419B4FBD" w:rsidRDefault="419B4FBD" w:rsidP="419B4FBD">
      <w:pPr>
        <w:pStyle w:val="paragraph"/>
        <w:spacing w:before="0" w:beforeAutospacing="0" w:after="0" w:afterAutospacing="0"/>
        <w:ind w:left="720"/>
      </w:pPr>
    </w:p>
    <w:p w14:paraId="2177D812" w14:textId="4492A612" w:rsidR="419B4FBD" w:rsidRDefault="419B4FBD" w:rsidP="419B4FBD">
      <w:pPr>
        <w:pStyle w:val="paragraph"/>
        <w:spacing w:before="0" w:beforeAutospacing="0" w:after="0" w:afterAutospacing="0"/>
        <w:ind w:left="720"/>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3A62ED55" w:rsidR="007A53A1" w:rsidRPr="007A53A1" w:rsidRDefault="00A77767" w:rsidP="007A53A1">
      <w:pPr>
        <w:pStyle w:val="Heading1"/>
      </w:pPr>
      <w:r w:rsidRPr="20D91024">
        <w:rPr>
          <w:i/>
          <w:iCs/>
          <w:color w:val="000000" w:themeColor="text1"/>
          <w:sz w:val="28"/>
          <w:szCs w:val="28"/>
        </w:rPr>
        <w:t>Required Materials</w:t>
      </w:r>
    </w:p>
    <w:p w14:paraId="7F659B89" w14:textId="77777777" w:rsidR="00CA7381" w:rsidRPr="00CA7381" w:rsidRDefault="00CA7381" w:rsidP="00CA7381">
      <w:pPr>
        <w:pStyle w:val="paragraph"/>
        <w:spacing w:before="0" w:beforeAutospacing="0" w:after="0" w:afterAutospacing="0"/>
        <w:textAlignment w:val="baseline"/>
        <w:rPr>
          <w:sz w:val="22"/>
          <w:szCs w:val="22"/>
        </w:rPr>
      </w:pPr>
      <w:r w:rsidRPr="00CA7381">
        <w:rPr>
          <w:rStyle w:val="normaltextrun"/>
          <w:rFonts w:ascii="Arial" w:hAnsi="Arial"/>
          <w:sz w:val="22"/>
          <w:szCs w:val="22"/>
        </w:rPr>
        <w:t>Sherpath Vantage for Astle Potter Canadian Fundamentals of Nursing, 7</w:t>
      </w:r>
      <w:r w:rsidRPr="00CA7381">
        <w:rPr>
          <w:rStyle w:val="normaltextrun"/>
          <w:rFonts w:ascii="Arial" w:hAnsi="Arial"/>
          <w:sz w:val="22"/>
          <w:szCs w:val="22"/>
          <w:vertAlign w:val="superscript"/>
        </w:rPr>
        <w:t>th</w:t>
      </w:r>
      <w:r w:rsidRPr="00CA7381">
        <w:rPr>
          <w:rStyle w:val="normaltextrun"/>
          <w:rFonts w:ascii="Arial" w:hAnsi="Arial"/>
          <w:sz w:val="22"/>
          <w:szCs w:val="22"/>
        </w:rPr>
        <w:t xml:space="preserve"> Edition, by Elsevier. ISBN 9780443126901</w:t>
      </w:r>
      <w:r w:rsidRPr="00CA7381">
        <w:rPr>
          <w:rStyle w:val="eop"/>
          <w:rFonts w:ascii="Arial" w:eastAsiaTheme="majorEastAsia" w:hAnsi="Arial" w:cs="Arial"/>
          <w:sz w:val="22"/>
          <w:szCs w:val="22"/>
        </w:rPr>
        <w:t> </w:t>
      </w:r>
    </w:p>
    <w:p w14:paraId="32329AC9" w14:textId="77777777" w:rsidR="007A53A1" w:rsidRDefault="007A53A1" w:rsidP="007A53A1">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4"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12C4FCC9" w14:textId="77777777" w:rsidR="00EF4FEE" w:rsidRPr="00562324" w:rsidRDefault="00EF4FEE" w:rsidP="00EF4FEE">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2A225E6C" w14:textId="77777777" w:rsidR="00EF4FEE" w:rsidRPr="00562324" w:rsidRDefault="00EF4FEE" w:rsidP="00EF4FEE">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40531AED" w14:textId="77777777" w:rsidR="00EF4FEE" w:rsidRDefault="00EF4FEE" w:rsidP="00D8501D">
      <w:pPr>
        <w:pStyle w:val="paragraph"/>
        <w:spacing w:before="0" w:beforeAutospacing="0" w:after="0" w:afterAutospacing="0"/>
        <w:textAlignment w:val="baseline"/>
        <w:rPr>
          <w:rStyle w:val="normaltextrun"/>
          <w:rFonts w:ascii="Arial" w:hAnsi="Arial"/>
          <w:b/>
          <w:bCs/>
        </w:rPr>
      </w:pPr>
    </w:p>
    <w:p w14:paraId="3AC54704" w14:textId="5DFFFB28"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6B59A0D8"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CA7381" w:rsidRPr="00CA7381">
        <w:rPr>
          <w:rStyle w:val="normaltextrun"/>
          <w:rFonts w:ascii="Arial" w:hAnsi="Arial"/>
          <w:sz w:val="22"/>
          <w:szCs w:val="22"/>
        </w:rPr>
        <w:t>Astle Potter Canadian Fundamentals of Nursing</w:t>
      </w:r>
      <w:r w:rsidR="00CA7381">
        <w:rPr>
          <w:rStyle w:val="normaltextrun"/>
          <w:rFonts w:ascii="Arial" w:hAnsi="Arial"/>
          <w:sz w:val="22"/>
          <w:szCs w:val="22"/>
        </w:rPr>
        <w:t xml:space="preserve">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D475C4E" w14:textId="62728E8C" w:rsidR="00D8501D" w:rsidRDefault="00D8501D" w:rsidP="20D91024">
      <w:pPr>
        <w:pStyle w:val="paragraph"/>
        <w:spacing w:before="0" w:beforeAutospacing="0" w:after="0" w:afterAutospacing="0"/>
        <w:textAlignment w:val="baseline"/>
      </w:pPr>
      <w:r w:rsidRPr="20D91024">
        <w:rPr>
          <w:rStyle w:val="normaltextrun"/>
          <w:rFonts w:ascii="Arial" w:hAnsi="Arial"/>
          <w:b/>
          <w:bCs/>
        </w:rPr>
        <w:t>Case Studies</w:t>
      </w:r>
      <w:r w:rsidR="00A77767" w:rsidRPr="20D91024">
        <w:rPr>
          <w:rStyle w:val="normaltextrun"/>
          <w:rFonts w:ascii="Arial" w:hAnsi="Arial"/>
          <w:b/>
          <w:bCs/>
        </w:rPr>
        <w:t>:</w:t>
      </w:r>
      <w:r w:rsidRPr="20D91024">
        <w:rPr>
          <w:rStyle w:val="scxw10676831"/>
          <w:rFonts w:ascii="Arial" w:hAnsi="Arial" w:cs="Arial"/>
        </w:rPr>
        <w:t> </w:t>
      </w:r>
      <w:r>
        <w:br/>
      </w:r>
      <w:r w:rsidRPr="20D91024">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sidRPr="20D91024">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4CADBBC8">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4CADBBC8">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4CADBBC8">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4CADBBC8">
        <w:trPr>
          <w:trHeight w:val="45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5EC917" w14:textId="313AC273"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4CADBBC8">
              <w:rPr>
                <w:rFonts w:ascii="Arial" w:eastAsia="Times New Roman" w:hAnsi="Arial" w:cs="Arial"/>
              </w:rPr>
              <w:t>S</w:t>
            </w:r>
            <w:r w:rsidR="6066FD7F" w:rsidRPr="4CADBBC8">
              <w:rPr>
                <w:rFonts w:ascii="Arial" w:eastAsia="Times New Roman" w:hAnsi="Arial" w:cs="Arial"/>
              </w:rPr>
              <w:t xml:space="preserve">hadow Health </w:t>
            </w:r>
            <w:r w:rsidR="36D5769D" w:rsidRPr="4CADBBC8">
              <w:rPr>
                <w:rFonts w:ascii="Arial" w:eastAsia="Times New Roman" w:hAnsi="Arial" w:cs="Arial"/>
              </w:rPr>
              <w:t>S</w:t>
            </w:r>
            <w:r w:rsidRPr="4CADBBC8">
              <w:rPr>
                <w:rFonts w:ascii="Arial" w:eastAsia="Times New Roman" w:hAnsi="Arial" w:cs="Arial"/>
              </w:rPr>
              <w:t>imulations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553B17" w14:textId="56E13775" w:rsidR="00D8501D" w:rsidRPr="00D8501D" w:rsidRDefault="428BC15C" w:rsidP="00D8501D">
            <w:pPr>
              <w:spacing w:after="0" w:line="240" w:lineRule="auto"/>
              <w:textAlignment w:val="baseline"/>
              <w:rPr>
                <w:rFonts w:ascii="Times New Roman" w:eastAsia="Times New Roman" w:hAnsi="Times New Roman" w:cs="Times New Roman"/>
                <w:sz w:val="24"/>
                <w:szCs w:val="24"/>
              </w:rPr>
            </w:pPr>
            <w:r w:rsidRPr="20D91024">
              <w:rPr>
                <w:rFonts w:ascii="Arial" w:eastAsia="Times New Roman" w:hAnsi="Arial" w:cs="Arial"/>
              </w:rPr>
              <w:t>15</w:t>
            </w:r>
            <w:r w:rsidR="00D8501D" w:rsidRPr="20D91024">
              <w:rPr>
                <w:rFonts w:ascii="Arial" w:eastAsia="Times New Roman" w:hAnsi="Arial" w:cs="Arial"/>
              </w:rPr>
              <w:t>% </w:t>
            </w:r>
          </w:p>
        </w:tc>
      </w:tr>
      <w:tr w:rsidR="00D8501D" w:rsidRPr="00D8501D" w14:paraId="6A8E88AA" w14:textId="77777777" w:rsidTr="4CADBBC8">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8C75C3" w14:textId="0B3FC5A7" w:rsidR="00D8501D" w:rsidRPr="00D8501D" w:rsidRDefault="48844900" w:rsidP="20D91024">
            <w:pPr>
              <w:spacing w:after="0" w:line="240" w:lineRule="auto"/>
              <w:textAlignment w:val="baseline"/>
              <w:rPr>
                <w:rFonts w:ascii="Arial" w:eastAsia="Times New Roman" w:hAnsi="Arial" w:cs="Arial"/>
              </w:rPr>
            </w:pPr>
            <w:r w:rsidRPr="20D91024">
              <w:rPr>
                <w:rFonts w:ascii="Arial" w:eastAsia="Times New Roman" w:hAnsi="Arial" w:cs="Arial"/>
              </w:rPr>
              <w:t>20</w:t>
            </w:r>
            <w:r w:rsidR="00D8501D" w:rsidRPr="20D91024">
              <w:rPr>
                <w:rFonts w:ascii="Arial" w:eastAsia="Times New Roman" w:hAnsi="Arial" w:cs="Arial"/>
              </w:rPr>
              <w:t>% </w:t>
            </w:r>
          </w:p>
        </w:tc>
      </w:tr>
      <w:tr w:rsidR="00D8501D" w:rsidRPr="00D8501D" w14:paraId="49EE0057" w14:textId="77777777" w:rsidTr="4CADBBC8">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312891" w14:textId="6E8C2CDB" w:rsidR="00D8501D" w:rsidRPr="00D8501D" w:rsidRDefault="4E81C3D3" w:rsidP="20D91024">
            <w:pPr>
              <w:spacing w:after="0" w:line="240" w:lineRule="auto"/>
              <w:textAlignment w:val="baseline"/>
              <w:rPr>
                <w:rFonts w:ascii="Arial" w:eastAsia="Times New Roman" w:hAnsi="Arial" w:cs="Arial"/>
              </w:rPr>
            </w:pPr>
            <w:r w:rsidRPr="20D91024">
              <w:rPr>
                <w:rFonts w:ascii="Arial" w:eastAsia="Times New Roman" w:hAnsi="Arial" w:cs="Arial"/>
              </w:rPr>
              <w:t>20</w:t>
            </w:r>
            <w:r w:rsidR="00D8501D" w:rsidRPr="20D91024">
              <w:rPr>
                <w:rFonts w:ascii="Arial" w:eastAsia="Times New Roman" w:hAnsi="Arial" w:cs="Arial"/>
              </w:rPr>
              <w:t>% </w:t>
            </w:r>
          </w:p>
        </w:tc>
      </w:tr>
      <w:tr w:rsidR="00D8501D" w:rsidRPr="00D8501D" w14:paraId="26D11DF1" w14:textId="77777777" w:rsidTr="4CADBBC8">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6DDA1" w14:textId="09C45D39" w:rsidR="00D8501D" w:rsidRPr="00D8501D" w:rsidRDefault="40A34D14" w:rsidP="20D91024">
            <w:pPr>
              <w:spacing w:after="0" w:line="240" w:lineRule="auto"/>
              <w:textAlignment w:val="baseline"/>
              <w:rPr>
                <w:rFonts w:ascii="Arial" w:eastAsia="Times New Roman" w:hAnsi="Arial" w:cs="Arial"/>
              </w:rPr>
            </w:pPr>
            <w:r w:rsidRPr="20D91024">
              <w:rPr>
                <w:rFonts w:ascii="Arial" w:eastAsia="Times New Roman" w:hAnsi="Arial" w:cs="Arial"/>
              </w:rPr>
              <w:t>20</w:t>
            </w:r>
            <w:r w:rsidR="00D8501D" w:rsidRPr="20D91024">
              <w:rPr>
                <w:rFonts w:ascii="Arial" w:eastAsia="Times New Roman" w:hAnsi="Arial" w:cs="Arial"/>
              </w:rPr>
              <w:t>%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20D91024">
        <w:rPr>
          <w:rFonts w:ascii="Arial" w:eastAsia="Times New Roman" w:hAnsi="Arial" w:cs="Arial"/>
        </w:rPr>
        <w:t>0-59% = F </w:t>
      </w:r>
    </w:p>
    <w:p w14:paraId="3B20927A" w14:textId="15D426E0" w:rsidR="62823EDC" w:rsidRDefault="62823EDC" w:rsidP="419B4FBD">
      <w:pPr>
        <w:pStyle w:val="paragraph"/>
        <w:spacing w:before="0" w:beforeAutospacing="0" w:after="0" w:afterAutospacing="0"/>
      </w:pPr>
    </w:p>
    <w:p w14:paraId="3F82E7C9" w14:textId="745D7900" w:rsidR="419B4FBD" w:rsidRDefault="419B4FBD" w:rsidP="419B4FBD">
      <w:pPr>
        <w:pStyle w:val="paragraph"/>
        <w:spacing w:before="0" w:beforeAutospacing="0" w:after="0" w:afterAutospacing="0"/>
      </w:pPr>
    </w:p>
    <w:p w14:paraId="1BC756C3" w14:textId="346A7336" w:rsidR="419B4FBD" w:rsidRDefault="419B4FBD" w:rsidP="419B4FBD">
      <w:pPr>
        <w:pStyle w:val="paragraph"/>
        <w:spacing w:before="0" w:beforeAutospacing="0" w:after="0" w:afterAutospacing="0"/>
      </w:pPr>
    </w:p>
    <w:p w14:paraId="6617BDAA" w14:textId="76EEF5CB" w:rsidR="419B4FBD" w:rsidRDefault="419B4FBD" w:rsidP="419B4FBD">
      <w:pPr>
        <w:pStyle w:val="paragraph"/>
        <w:spacing w:before="0" w:beforeAutospacing="0" w:after="0" w:afterAutospacing="0"/>
      </w:pPr>
    </w:p>
    <w:p w14:paraId="1C2E836A" w14:textId="0554D3A7" w:rsidR="419B4FBD" w:rsidRDefault="419B4FBD" w:rsidP="419B4FBD">
      <w:pPr>
        <w:pStyle w:val="paragraph"/>
        <w:spacing w:before="0" w:beforeAutospacing="0" w:after="0" w:afterAutospacing="0"/>
      </w:pPr>
    </w:p>
    <w:p w14:paraId="227420EF" w14:textId="2DE9D2C6" w:rsidR="419B4FBD" w:rsidRDefault="419B4FBD" w:rsidP="419B4FBD">
      <w:pPr>
        <w:pStyle w:val="paragraph"/>
        <w:spacing w:before="0" w:beforeAutospacing="0" w:after="0" w:afterAutospacing="0"/>
      </w:pPr>
    </w:p>
    <w:p w14:paraId="6C01968B" w14:textId="5AA39395" w:rsidR="419B4FBD" w:rsidRDefault="419B4FBD" w:rsidP="419B4FBD">
      <w:pPr>
        <w:pStyle w:val="paragraph"/>
        <w:spacing w:before="0" w:beforeAutospacing="0" w:after="0" w:afterAutospacing="0"/>
      </w:pPr>
    </w:p>
    <w:p w14:paraId="0AEA9421" w14:textId="2FAF1A11" w:rsidR="419B4FBD" w:rsidRDefault="419B4FBD" w:rsidP="419B4FBD">
      <w:pPr>
        <w:pStyle w:val="paragraph"/>
        <w:spacing w:before="0" w:beforeAutospacing="0" w:after="0" w:afterAutospacing="0"/>
      </w:pPr>
    </w:p>
    <w:p w14:paraId="1AE012F7" w14:textId="373004EC" w:rsidR="419B4FBD" w:rsidRDefault="419B4FBD" w:rsidP="419B4FBD">
      <w:pPr>
        <w:pStyle w:val="paragraph"/>
        <w:spacing w:before="0" w:beforeAutospacing="0" w:after="0" w:afterAutospacing="0"/>
      </w:pPr>
    </w:p>
    <w:p w14:paraId="5ED9CFA4" w14:textId="53D0D1E2" w:rsidR="419B4FBD" w:rsidRDefault="419B4FBD" w:rsidP="419B4FBD">
      <w:pPr>
        <w:pStyle w:val="paragraph"/>
        <w:spacing w:before="0" w:beforeAutospacing="0" w:after="0" w:afterAutospacing="0"/>
      </w:pPr>
    </w:p>
    <w:p w14:paraId="44AE7F65" w14:textId="32437439" w:rsidR="419B4FBD" w:rsidRDefault="419B4FBD" w:rsidP="419B4FBD">
      <w:pPr>
        <w:pStyle w:val="paragraph"/>
        <w:spacing w:before="0" w:beforeAutospacing="0" w:after="0" w:afterAutospacing="0"/>
      </w:pPr>
    </w:p>
    <w:p w14:paraId="31CF1FF3" w14:textId="2283560D" w:rsidR="419B4FBD" w:rsidRDefault="419B4FBD" w:rsidP="419B4FBD">
      <w:pPr>
        <w:pStyle w:val="paragraph"/>
        <w:spacing w:before="0" w:beforeAutospacing="0" w:after="0" w:afterAutospacing="0"/>
      </w:pPr>
    </w:p>
    <w:p w14:paraId="28A5945A" w14:textId="2A54FB37" w:rsidR="419B4FBD" w:rsidRDefault="419B4FBD" w:rsidP="419B4FBD">
      <w:pPr>
        <w:pStyle w:val="paragraph"/>
        <w:spacing w:before="0" w:beforeAutospacing="0" w:after="0" w:afterAutospacing="0"/>
      </w:pPr>
    </w:p>
    <w:p w14:paraId="31C61D2D" w14:textId="7AF674A3" w:rsidR="62823EDC" w:rsidRDefault="62823EDC" w:rsidP="62823EDC">
      <w:pPr>
        <w:pStyle w:val="paragraph"/>
        <w:spacing w:before="0" w:beforeAutospacing="0" w:after="0" w:afterAutospacing="0"/>
      </w:pPr>
    </w:p>
    <w:tbl>
      <w:tblPr>
        <w:tblStyle w:val="TableGrid"/>
        <w:tblW w:w="1093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
        <w:gridCol w:w="585"/>
        <w:gridCol w:w="3465"/>
        <w:gridCol w:w="1830"/>
        <w:gridCol w:w="1005"/>
        <w:gridCol w:w="1713"/>
        <w:gridCol w:w="1830"/>
      </w:tblGrid>
      <w:tr w:rsidR="20D91024" w14:paraId="3135DE9D" w14:textId="77777777" w:rsidTr="419B4FBD">
        <w:trPr>
          <w:trHeight w:val="1035"/>
        </w:trPr>
        <w:tc>
          <w:tcPr>
            <w:tcW w:w="510" w:type="dxa"/>
            <w:vMerge w:val="restart"/>
            <w:shd w:val="clear" w:color="auto" w:fill="FFB781"/>
            <w:tcMar>
              <w:left w:w="105" w:type="dxa"/>
              <w:right w:w="105" w:type="dxa"/>
            </w:tcMar>
            <w:vAlign w:val="center"/>
          </w:tcPr>
          <w:p w14:paraId="454B5F5F" w14:textId="7DB8F539" w:rsidR="20D91024" w:rsidRDefault="20D91024" w:rsidP="20D91024">
            <w:pPr>
              <w:spacing w:line="259" w:lineRule="auto"/>
              <w:jc w:val="center"/>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Wk</w:t>
            </w:r>
          </w:p>
        </w:tc>
        <w:tc>
          <w:tcPr>
            <w:tcW w:w="4050" w:type="dxa"/>
            <w:gridSpan w:val="2"/>
            <w:shd w:val="clear" w:color="auto" w:fill="FFB781"/>
            <w:tcMar>
              <w:left w:w="105" w:type="dxa"/>
              <w:right w:w="105" w:type="dxa"/>
            </w:tcMar>
            <w:vAlign w:val="center"/>
          </w:tcPr>
          <w:p w14:paraId="7256D359" w14:textId="7198B033" w:rsidR="20D91024" w:rsidRDefault="20D91024" w:rsidP="20D91024">
            <w:pPr>
              <w:spacing w:line="259" w:lineRule="auto"/>
              <w:jc w:val="center"/>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Textbook Assignments:</w:t>
            </w:r>
          </w:p>
          <w:p w14:paraId="3F02A54B" w14:textId="0A1DCFB8" w:rsidR="20D91024" w:rsidRDefault="20D91024" w:rsidP="20D91024">
            <w:pPr>
              <w:spacing w:line="259" w:lineRule="auto"/>
              <w:jc w:val="center"/>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Chapter Readings, Topics, and Lessons</w:t>
            </w:r>
          </w:p>
        </w:tc>
        <w:tc>
          <w:tcPr>
            <w:tcW w:w="1830" w:type="dxa"/>
            <w:vMerge w:val="restart"/>
            <w:shd w:val="clear" w:color="auto" w:fill="FFB781"/>
            <w:tcMar>
              <w:left w:w="105" w:type="dxa"/>
              <w:right w:w="105" w:type="dxa"/>
            </w:tcMar>
            <w:vAlign w:val="center"/>
          </w:tcPr>
          <w:p w14:paraId="625CE373" w14:textId="549185A7" w:rsidR="20D91024" w:rsidRDefault="20D91024" w:rsidP="20D91024">
            <w:pPr>
              <w:spacing w:line="259" w:lineRule="auto"/>
              <w:jc w:val="center"/>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Osmosis</w:t>
            </w:r>
          </w:p>
        </w:tc>
        <w:tc>
          <w:tcPr>
            <w:tcW w:w="1005" w:type="dxa"/>
            <w:vMerge w:val="restart"/>
            <w:shd w:val="clear" w:color="auto" w:fill="FFB781"/>
            <w:tcMar>
              <w:left w:w="105" w:type="dxa"/>
              <w:right w:w="105" w:type="dxa"/>
            </w:tcMar>
            <w:vAlign w:val="center"/>
          </w:tcPr>
          <w:p w14:paraId="182CA27B" w14:textId="482F82D0" w:rsidR="20D91024" w:rsidRDefault="20D91024" w:rsidP="20D91024">
            <w:pPr>
              <w:spacing w:line="259" w:lineRule="auto"/>
              <w:jc w:val="center"/>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Sherpath EAQ</w:t>
            </w:r>
          </w:p>
          <w:p w14:paraId="73763384" w14:textId="160E3C58" w:rsidR="20D91024" w:rsidRDefault="20D91024" w:rsidP="20D91024">
            <w:pPr>
              <w:spacing w:line="259" w:lineRule="auto"/>
              <w:rPr>
                <w:rFonts w:ascii="Calibri" w:eastAsia="Calibri" w:hAnsi="Calibri" w:cs="Calibri"/>
                <w:color w:val="000000" w:themeColor="text1"/>
                <w:sz w:val="16"/>
                <w:szCs w:val="16"/>
              </w:rPr>
            </w:pPr>
            <w:r w:rsidRPr="20D91024">
              <w:rPr>
                <w:rFonts w:ascii="Calibri" w:eastAsia="Calibri" w:hAnsi="Calibri" w:cs="Calibri"/>
                <w:color w:val="000000" w:themeColor="text1"/>
                <w:sz w:val="16"/>
                <w:szCs w:val="16"/>
              </w:rPr>
              <w:t>MIQ = Mastery Intermediate</w:t>
            </w:r>
          </w:p>
          <w:p w14:paraId="3EF5CC47" w14:textId="2EE625BF" w:rsidR="20D91024" w:rsidRDefault="20D91024" w:rsidP="20D91024">
            <w:pPr>
              <w:spacing w:line="259" w:lineRule="auto"/>
              <w:rPr>
                <w:rFonts w:ascii="Calibri" w:eastAsia="Calibri" w:hAnsi="Calibri" w:cs="Calibri"/>
                <w:color w:val="000000" w:themeColor="text1"/>
                <w:sz w:val="16"/>
                <w:szCs w:val="16"/>
              </w:rPr>
            </w:pPr>
            <w:r w:rsidRPr="20D91024">
              <w:rPr>
                <w:rFonts w:ascii="Calibri" w:eastAsia="Calibri" w:hAnsi="Calibri" w:cs="Calibri"/>
                <w:color w:val="000000" w:themeColor="text1"/>
                <w:sz w:val="16"/>
                <w:szCs w:val="16"/>
              </w:rPr>
              <w:t>CQ = Custom Quiz w/ 30 items</w:t>
            </w:r>
          </w:p>
        </w:tc>
        <w:tc>
          <w:tcPr>
            <w:tcW w:w="1713" w:type="dxa"/>
            <w:vMerge w:val="restart"/>
            <w:shd w:val="clear" w:color="auto" w:fill="FFB781"/>
            <w:tcMar>
              <w:left w:w="105" w:type="dxa"/>
              <w:right w:w="105" w:type="dxa"/>
            </w:tcMar>
            <w:vAlign w:val="center"/>
          </w:tcPr>
          <w:p w14:paraId="5B84EB37" w14:textId="71FBAEA5" w:rsidR="20D91024" w:rsidRDefault="20D91024" w:rsidP="20D91024">
            <w:pPr>
              <w:spacing w:line="259" w:lineRule="auto"/>
              <w:jc w:val="center"/>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Shadow Health (SH) / Simulations</w:t>
            </w:r>
          </w:p>
        </w:tc>
        <w:tc>
          <w:tcPr>
            <w:tcW w:w="1830" w:type="dxa"/>
            <w:vMerge w:val="restart"/>
            <w:shd w:val="clear" w:color="auto" w:fill="FFB781"/>
            <w:tcMar>
              <w:left w:w="105" w:type="dxa"/>
              <w:right w:w="105" w:type="dxa"/>
            </w:tcMar>
            <w:vAlign w:val="center"/>
          </w:tcPr>
          <w:p w14:paraId="7A501AE9" w14:textId="6637F530" w:rsidR="20D91024" w:rsidRDefault="20D91024" w:rsidP="20D91024">
            <w:pPr>
              <w:spacing w:line="259" w:lineRule="auto"/>
              <w:jc w:val="center"/>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Case Study (CS)</w:t>
            </w:r>
          </w:p>
          <w:p w14:paraId="6B2D82FD" w14:textId="6C070CD8" w:rsidR="20D91024" w:rsidRDefault="20D91024" w:rsidP="20D91024">
            <w:pPr>
              <w:spacing w:line="259" w:lineRule="auto"/>
              <w:jc w:val="center"/>
              <w:rPr>
                <w:rFonts w:ascii="Calibri" w:eastAsia="Calibri" w:hAnsi="Calibri" w:cs="Calibri"/>
                <w:color w:val="000000" w:themeColor="text1"/>
                <w:sz w:val="18"/>
                <w:szCs w:val="18"/>
              </w:rPr>
            </w:pPr>
          </w:p>
        </w:tc>
      </w:tr>
      <w:tr w:rsidR="20D91024" w14:paraId="107AAF6E" w14:textId="77777777" w:rsidTr="419B4FBD">
        <w:trPr>
          <w:trHeight w:val="90"/>
        </w:trPr>
        <w:tc>
          <w:tcPr>
            <w:tcW w:w="510" w:type="dxa"/>
            <w:vMerge/>
            <w:vAlign w:val="center"/>
          </w:tcPr>
          <w:p w14:paraId="10EED4AA" w14:textId="77777777" w:rsidR="00721199" w:rsidRDefault="00721199"/>
        </w:tc>
        <w:tc>
          <w:tcPr>
            <w:tcW w:w="585" w:type="dxa"/>
            <w:shd w:val="clear" w:color="auto" w:fill="FFB781"/>
            <w:tcMar>
              <w:left w:w="105" w:type="dxa"/>
              <w:right w:w="105" w:type="dxa"/>
            </w:tcMar>
            <w:vAlign w:val="center"/>
          </w:tcPr>
          <w:p w14:paraId="69B55E95" w14:textId="54B50ABB" w:rsidR="20D91024" w:rsidRDefault="20D91024" w:rsidP="20D91024">
            <w:pPr>
              <w:spacing w:line="259" w:lineRule="auto"/>
              <w:jc w:val="center"/>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Ch</w:t>
            </w:r>
          </w:p>
        </w:tc>
        <w:tc>
          <w:tcPr>
            <w:tcW w:w="3465" w:type="dxa"/>
            <w:shd w:val="clear" w:color="auto" w:fill="FFB781"/>
            <w:tcMar>
              <w:left w:w="105" w:type="dxa"/>
              <w:right w:w="105" w:type="dxa"/>
            </w:tcMar>
            <w:vAlign w:val="center"/>
          </w:tcPr>
          <w:p w14:paraId="21148E9B" w14:textId="1A9BAA0F" w:rsidR="20D91024" w:rsidRDefault="20D91024" w:rsidP="20D91024">
            <w:pPr>
              <w:spacing w:line="259" w:lineRule="auto"/>
              <w:rPr>
                <w:rFonts w:ascii="Calibri" w:eastAsia="Calibri" w:hAnsi="Calibri" w:cs="Calibri"/>
                <w:color w:val="000000" w:themeColor="text1"/>
                <w:sz w:val="20"/>
                <w:szCs w:val="20"/>
              </w:rPr>
            </w:pPr>
            <w:r w:rsidRPr="20D91024">
              <w:rPr>
                <w:rFonts w:ascii="Calibri" w:eastAsia="Calibri" w:hAnsi="Calibri" w:cs="Calibri"/>
                <w:b/>
                <w:bCs/>
                <w:color w:val="000000" w:themeColor="text1"/>
                <w:sz w:val="20"/>
                <w:szCs w:val="20"/>
              </w:rPr>
              <w:t>Chapter Titles and Lessons</w:t>
            </w:r>
          </w:p>
        </w:tc>
        <w:tc>
          <w:tcPr>
            <w:tcW w:w="1830" w:type="dxa"/>
            <w:vMerge/>
            <w:vAlign w:val="center"/>
          </w:tcPr>
          <w:p w14:paraId="6B06B54B" w14:textId="77777777" w:rsidR="00721199" w:rsidRDefault="00721199"/>
        </w:tc>
        <w:tc>
          <w:tcPr>
            <w:tcW w:w="1005" w:type="dxa"/>
            <w:vMerge/>
            <w:vAlign w:val="center"/>
          </w:tcPr>
          <w:p w14:paraId="2058AC15" w14:textId="77777777" w:rsidR="00721199" w:rsidRDefault="00721199"/>
        </w:tc>
        <w:tc>
          <w:tcPr>
            <w:tcW w:w="1713" w:type="dxa"/>
            <w:vMerge/>
            <w:vAlign w:val="center"/>
          </w:tcPr>
          <w:p w14:paraId="7BE532A9" w14:textId="77777777" w:rsidR="00721199" w:rsidRDefault="00721199"/>
        </w:tc>
        <w:tc>
          <w:tcPr>
            <w:tcW w:w="1830" w:type="dxa"/>
            <w:vMerge/>
            <w:vAlign w:val="center"/>
          </w:tcPr>
          <w:p w14:paraId="468D5F72" w14:textId="77777777" w:rsidR="00721199" w:rsidRDefault="00721199"/>
        </w:tc>
      </w:tr>
      <w:tr w:rsidR="20D91024" w14:paraId="23B50B04" w14:textId="77777777" w:rsidTr="419B4FBD">
        <w:trPr>
          <w:trHeight w:val="300"/>
        </w:trPr>
        <w:tc>
          <w:tcPr>
            <w:tcW w:w="510" w:type="dxa"/>
            <w:vMerge w:val="restart"/>
            <w:shd w:val="clear" w:color="auto" w:fill="E7F0F9"/>
            <w:tcMar>
              <w:left w:w="105" w:type="dxa"/>
              <w:right w:w="105" w:type="dxa"/>
            </w:tcMar>
            <w:vAlign w:val="center"/>
          </w:tcPr>
          <w:p w14:paraId="265207C0" w14:textId="619D9BBE"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1</w:t>
            </w:r>
          </w:p>
        </w:tc>
        <w:tc>
          <w:tcPr>
            <w:tcW w:w="585" w:type="dxa"/>
            <w:shd w:val="clear" w:color="auto" w:fill="E7F0F9"/>
            <w:tcMar>
              <w:left w:w="105" w:type="dxa"/>
              <w:right w:w="105" w:type="dxa"/>
            </w:tcMar>
            <w:vAlign w:val="center"/>
          </w:tcPr>
          <w:p w14:paraId="7D5B9CBA" w14:textId="74DB0588"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1</w:t>
            </w:r>
          </w:p>
        </w:tc>
        <w:tc>
          <w:tcPr>
            <w:tcW w:w="3465" w:type="dxa"/>
            <w:shd w:val="clear" w:color="auto" w:fill="E7F0F9"/>
            <w:tcMar>
              <w:left w:w="105" w:type="dxa"/>
              <w:right w:w="105" w:type="dxa"/>
            </w:tcMar>
            <w:vAlign w:val="center"/>
          </w:tcPr>
          <w:p w14:paraId="739D0607" w14:textId="4361EE5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Health and Wellness</w:t>
            </w:r>
          </w:p>
          <w:p w14:paraId="71AD1E5D" w14:textId="1303A7E4"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Conceptualizations of Health and Historical Approaches to Health </w:t>
            </w:r>
            <w:proofErr w:type="gramStart"/>
            <w:r w:rsidRPr="20D91024">
              <w:rPr>
                <w:rFonts w:ascii="Calibri" w:eastAsia="Calibri" w:hAnsi="Calibri" w:cs="Calibri"/>
                <w:i/>
                <w:iCs/>
                <w:color w:val="000000" w:themeColor="text1"/>
                <w:sz w:val="18"/>
                <w:szCs w:val="18"/>
              </w:rPr>
              <w:t>In</w:t>
            </w:r>
            <w:proofErr w:type="gramEnd"/>
            <w:r w:rsidRPr="20D91024">
              <w:rPr>
                <w:rFonts w:ascii="Calibri" w:eastAsia="Calibri" w:hAnsi="Calibri" w:cs="Calibri"/>
                <w:i/>
                <w:iCs/>
                <w:color w:val="000000" w:themeColor="text1"/>
                <w:sz w:val="18"/>
                <w:szCs w:val="18"/>
              </w:rPr>
              <w:t xml:space="preserve"> Canada </w:t>
            </w:r>
          </w:p>
        </w:tc>
        <w:tc>
          <w:tcPr>
            <w:tcW w:w="1830" w:type="dxa"/>
            <w:vMerge w:val="restart"/>
            <w:shd w:val="clear" w:color="auto" w:fill="E7F0F9"/>
            <w:tcMar>
              <w:left w:w="105" w:type="dxa"/>
              <w:right w:w="105" w:type="dxa"/>
            </w:tcMar>
            <w:vAlign w:val="center"/>
          </w:tcPr>
          <w:p w14:paraId="57A876B2" w14:textId="11C4B9DA"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Public Health Nursing</w:t>
            </w:r>
          </w:p>
          <w:p w14:paraId="23A1321C" w14:textId="79B75E8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(5 min)</w:t>
            </w:r>
          </w:p>
          <w:p w14:paraId="29736C70" w14:textId="656F6AFA" w:rsidR="20D91024" w:rsidRDefault="20D91024" w:rsidP="20D91024">
            <w:pPr>
              <w:spacing w:line="259" w:lineRule="auto"/>
              <w:rPr>
                <w:rFonts w:ascii="Calibri" w:eastAsia="Calibri" w:hAnsi="Calibri" w:cs="Calibri"/>
                <w:color w:val="000000" w:themeColor="text1"/>
                <w:sz w:val="18"/>
                <w:szCs w:val="18"/>
              </w:rPr>
            </w:pPr>
          </w:p>
          <w:p w14:paraId="7457DBF3" w14:textId="22D4640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Health Promotion, Illness Prevention, &amp; Levels of Preventative Care</w:t>
            </w:r>
          </w:p>
          <w:p w14:paraId="5DF53F73" w14:textId="4A09B2D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(6 min)</w:t>
            </w:r>
          </w:p>
          <w:p w14:paraId="70A5D552" w14:textId="1DCAF1DF" w:rsidR="20D91024" w:rsidRDefault="20D91024" w:rsidP="20D91024">
            <w:pPr>
              <w:spacing w:line="259" w:lineRule="auto"/>
              <w:rPr>
                <w:rFonts w:ascii="Calibri" w:eastAsia="Calibri" w:hAnsi="Calibri" w:cs="Calibri"/>
                <w:color w:val="000000" w:themeColor="text1"/>
                <w:sz w:val="18"/>
                <w:szCs w:val="18"/>
              </w:rPr>
            </w:pPr>
          </w:p>
          <w:p w14:paraId="6EDFD33D" w14:textId="007750F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Health, Wellness, and Models of Health </w:t>
            </w:r>
            <w:r w:rsidRPr="20D91024">
              <w:rPr>
                <w:rFonts w:ascii="Calibri" w:eastAsia="Calibri" w:hAnsi="Calibri" w:cs="Calibri"/>
                <w:i/>
                <w:iCs/>
                <w:color w:val="000000" w:themeColor="text1"/>
                <w:sz w:val="18"/>
                <w:szCs w:val="18"/>
              </w:rPr>
              <w:t>(7 min)</w:t>
            </w:r>
          </w:p>
        </w:tc>
        <w:tc>
          <w:tcPr>
            <w:tcW w:w="1005" w:type="dxa"/>
            <w:vMerge w:val="restart"/>
            <w:shd w:val="clear" w:color="auto" w:fill="E7F0F9"/>
            <w:tcMar>
              <w:left w:w="105" w:type="dxa"/>
              <w:right w:w="105" w:type="dxa"/>
            </w:tcMar>
            <w:vAlign w:val="center"/>
          </w:tcPr>
          <w:p w14:paraId="5151FFA5" w14:textId="3DB6AA6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1</w:t>
            </w:r>
          </w:p>
          <w:p w14:paraId="7B96FA9A" w14:textId="51EBCD01" w:rsidR="20D91024" w:rsidRDefault="20D91024" w:rsidP="20D91024">
            <w:pPr>
              <w:spacing w:line="259" w:lineRule="auto"/>
              <w:rPr>
                <w:rFonts w:ascii="Calibri" w:eastAsia="Calibri" w:hAnsi="Calibri" w:cs="Calibri"/>
                <w:color w:val="000000" w:themeColor="text1"/>
                <w:sz w:val="18"/>
                <w:szCs w:val="18"/>
              </w:rPr>
            </w:pPr>
          </w:p>
          <w:p w14:paraId="04DB652B" w14:textId="41B7C6A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4, 12</w:t>
            </w:r>
          </w:p>
        </w:tc>
        <w:tc>
          <w:tcPr>
            <w:tcW w:w="1713" w:type="dxa"/>
            <w:vMerge w:val="restart"/>
            <w:shd w:val="clear" w:color="auto" w:fill="E7F0F9"/>
            <w:tcMar>
              <w:left w:w="105" w:type="dxa"/>
              <w:right w:w="105" w:type="dxa"/>
            </w:tcMar>
            <w:vAlign w:val="center"/>
          </w:tcPr>
          <w:p w14:paraId="228AFB06" w14:textId="19C9F28D"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SH: Communication &amp; Documentation Tutorials</w:t>
            </w:r>
          </w:p>
          <w:p w14:paraId="2CAD4638" w14:textId="36974EF8"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(30 min)</w:t>
            </w:r>
          </w:p>
        </w:tc>
        <w:tc>
          <w:tcPr>
            <w:tcW w:w="1830" w:type="dxa"/>
            <w:vMerge w:val="restart"/>
            <w:shd w:val="clear" w:color="auto" w:fill="E7F0F9"/>
            <w:tcMar>
              <w:left w:w="105" w:type="dxa"/>
              <w:right w:w="105" w:type="dxa"/>
            </w:tcMar>
            <w:vAlign w:val="center"/>
          </w:tcPr>
          <w:p w14:paraId="52D3BF45" w14:textId="59E9153A" w:rsidR="20D91024" w:rsidRDefault="20D91024" w:rsidP="20D91024">
            <w:pPr>
              <w:spacing w:line="259" w:lineRule="auto"/>
              <w:rPr>
                <w:rFonts w:ascii="Calibri" w:eastAsia="Calibri" w:hAnsi="Calibri" w:cs="Calibri"/>
                <w:color w:val="000000" w:themeColor="text1"/>
                <w:sz w:val="18"/>
                <w:szCs w:val="18"/>
              </w:rPr>
            </w:pPr>
          </w:p>
        </w:tc>
      </w:tr>
      <w:tr w:rsidR="20D91024" w14:paraId="04955C2B" w14:textId="77777777" w:rsidTr="419B4FBD">
        <w:trPr>
          <w:trHeight w:val="300"/>
        </w:trPr>
        <w:tc>
          <w:tcPr>
            <w:tcW w:w="510" w:type="dxa"/>
            <w:vMerge/>
            <w:vAlign w:val="center"/>
          </w:tcPr>
          <w:p w14:paraId="0DE06681" w14:textId="77777777" w:rsidR="00721199" w:rsidRDefault="00721199"/>
        </w:tc>
        <w:tc>
          <w:tcPr>
            <w:tcW w:w="585" w:type="dxa"/>
            <w:shd w:val="clear" w:color="auto" w:fill="E7F0F9"/>
            <w:tcMar>
              <w:left w:w="105" w:type="dxa"/>
              <w:right w:w="105" w:type="dxa"/>
            </w:tcMar>
            <w:vAlign w:val="center"/>
          </w:tcPr>
          <w:p w14:paraId="30C2A602" w14:textId="688F9B26"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w:t>
            </w:r>
          </w:p>
        </w:tc>
        <w:tc>
          <w:tcPr>
            <w:tcW w:w="3465" w:type="dxa"/>
            <w:shd w:val="clear" w:color="auto" w:fill="E7F0F9"/>
            <w:tcMar>
              <w:left w:w="105" w:type="dxa"/>
              <w:right w:w="105" w:type="dxa"/>
            </w:tcMar>
            <w:vAlign w:val="center"/>
          </w:tcPr>
          <w:p w14:paraId="252007FB" w14:textId="351A78C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Community Health Nursing Practice</w:t>
            </w:r>
          </w:p>
          <w:p w14:paraId="3C17D36F" w14:textId="2D8BB34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Public Health, Community Health, and Community Based Nursing </w:t>
            </w:r>
          </w:p>
        </w:tc>
        <w:tc>
          <w:tcPr>
            <w:tcW w:w="1830" w:type="dxa"/>
            <w:vMerge/>
            <w:vAlign w:val="center"/>
          </w:tcPr>
          <w:p w14:paraId="582F167F" w14:textId="77777777" w:rsidR="00721199" w:rsidRDefault="00721199"/>
        </w:tc>
        <w:tc>
          <w:tcPr>
            <w:tcW w:w="1005" w:type="dxa"/>
            <w:vMerge/>
            <w:vAlign w:val="center"/>
          </w:tcPr>
          <w:p w14:paraId="20F57354" w14:textId="77777777" w:rsidR="00721199" w:rsidRDefault="00721199"/>
        </w:tc>
        <w:tc>
          <w:tcPr>
            <w:tcW w:w="1713" w:type="dxa"/>
            <w:vMerge/>
            <w:vAlign w:val="center"/>
          </w:tcPr>
          <w:p w14:paraId="75B2D0A4" w14:textId="77777777" w:rsidR="00721199" w:rsidRDefault="00721199"/>
        </w:tc>
        <w:tc>
          <w:tcPr>
            <w:tcW w:w="1830" w:type="dxa"/>
            <w:vMerge/>
            <w:vAlign w:val="center"/>
          </w:tcPr>
          <w:p w14:paraId="6FFBEA36" w14:textId="77777777" w:rsidR="00721199" w:rsidRDefault="00721199"/>
        </w:tc>
      </w:tr>
      <w:tr w:rsidR="20D91024" w14:paraId="7094ABAF" w14:textId="77777777" w:rsidTr="419B4FBD">
        <w:trPr>
          <w:trHeight w:val="300"/>
        </w:trPr>
        <w:tc>
          <w:tcPr>
            <w:tcW w:w="510" w:type="dxa"/>
            <w:vMerge/>
            <w:vAlign w:val="center"/>
          </w:tcPr>
          <w:p w14:paraId="5CDE290B" w14:textId="77777777" w:rsidR="00721199" w:rsidRDefault="00721199"/>
        </w:tc>
        <w:tc>
          <w:tcPr>
            <w:tcW w:w="585" w:type="dxa"/>
            <w:shd w:val="clear" w:color="auto" w:fill="E7F0F9"/>
            <w:tcMar>
              <w:left w:w="105" w:type="dxa"/>
              <w:right w:w="105" w:type="dxa"/>
            </w:tcMar>
            <w:vAlign w:val="center"/>
          </w:tcPr>
          <w:p w14:paraId="6438EC8D" w14:textId="4C1E2C9F"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12</w:t>
            </w:r>
          </w:p>
        </w:tc>
        <w:tc>
          <w:tcPr>
            <w:tcW w:w="3465" w:type="dxa"/>
            <w:shd w:val="clear" w:color="auto" w:fill="E7F0F9"/>
            <w:tcMar>
              <w:left w:w="105" w:type="dxa"/>
              <w:right w:w="105" w:type="dxa"/>
            </w:tcMar>
            <w:vAlign w:val="center"/>
          </w:tcPr>
          <w:p w14:paraId="1581BF6B" w14:textId="0CB1863D"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Indigenous Health</w:t>
            </w:r>
          </w:p>
          <w:p w14:paraId="2B44E177" w14:textId="7A578992"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Considerations and Indigenous Health </w:t>
            </w:r>
          </w:p>
        </w:tc>
        <w:tc>
          <w:tcPr>
            <w:tcW w:w="1830" w:type="dxa"/>
            <w:vMerge/>
            <w:vAlign w:val="center"/>
          </w:tcPr>
          <w:p w14:paraId="72D06078" w14:textId="77777777" w:rsidR="00721199" w:rsidRDefault="00721199"/>
        </w:tc>
        <w:tc>
          <w:tcPr>
            <w:tcW w:w="1005" w:type="dxa"/>
            <w:vMerge/>
            <w:vAlign w:val="center"/>
          </w:tcPr>
          <w:p w14:paraId="30C3A296" w14:textId="77777777" w:rsidR="00721199" w:rsidRDefault="00721199"/>
        </w:tc>
        <w:tc>
          <w:tcPr>
            <w:tcW w:w="1713" w:type="dxa"/>
            <w:vMerge/>
            <w:vAlign w:val="center"/>
          </w:tcPr>
          <w:p w14:paraId="0E20FBE9" w14:textId="77777777" w:rsidR="00721199" w:rsidRDefault="00721199"/>
        </w:tc>
        <w:tc>
          <w:tcPr>
            <w:tcW w:w="1830" w:type="dxa"/>
            <w:vMerge/>
            <w:vAlign w:val="center"/>
          </w:tcPr>
          <w:p w14:paraId="5886F91C" w14:textId="77777777" w:rsidR="00721199" w:rsidRDefault="00721199"/>
        </w:tc>
      </w:tr>
      <w:tr w:rsidR="20D91024" w14:paraId="5A1CB65C" w14:textId="77777777" w:rsidTr="419B4FBD">
        <w:trPr>
          <w:trHeight w:val="300"/>
        </w:trPr>
        <w:tc>
          <w:tcPr>
            <w:tcW w:w="510" w:type="dxa"/>
            <w:vMerge w:val="restart"/>
            <w:tcMar>
              <w:left w:w="105" w:type="dxa"/>
              <w:right w:w="105" w:type="dxa"/>
            </w:tcMar>
            <w:vAlign w:val="center"/>
          </w:tcPr>
          <w:p w14:paraId="0119F502" w14:textId="18927622"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2</w:t>
            </w:r>
          </w:p>
        </w:tc>
        <w:tc>
          <w:tcPr>
            <w:tcW w:w="585" w:type="dxa"/>
            <w:tcMar>
              <w:left w:w="105" w:type="dxa"/>
              <w:right w:w="105" w:type="dxa"/>
            </w:tcMar>
            <w:vAlign w:val="center"/>
          </w:tcPr>
          <w:p w14:paraId="1EAA3CAD" w14:textId="45414B31"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7</w:t>
            </w:r>
          </w:p>
        </w:tc>
        <w:tc>
          <w:tcPr>
            <w:tcW w:w="3465" w:type="dxa"/>
            <w:tcMar>
              <w:left w:w="105" w:type="dxa"/>
              <w:right w:w="105" w:type="dxa"/>
            </w:tcMar>
            <w:vAlign w:val="center"/>
          </w:tcPr>
          <w:p w14:paraId="2FBCF655" w14:textId="6645712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Critical Thinking in Nursing Practice</w:t>
            </w:r>
          </w:p>
          <w:p w14:paraId="6554C234" w14:textId="1ACCB422"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Critical Thinking in Nursing </w:t>
            </w:r>
          </w:p>
        </w:tc>
        <w:tc>
          <w:tcPr>
            <w:tcW w:w="1830" w:type="dxa"/>
            <w:vMerge w:val="restart"/>
            <w:tcMar>
              <w:left w:w="105" w:type="dxa"/>
              <w:right w:w="105" w:type="dxa"/>
            </w:tcMar>
            <w:vAlign w:val="center"/>
          </w:tcPr>
          <w:p w14:paraId="2794BF35" w14:textId="4217303F" w:rsidR="20D91024" w:rsidRDefault="20D91024" w:rsidP="20D91024">
            <w:pPr>
              <w:spacing w:line="259" w:lineRule="auto"/>
              <w:rPr>
                <w:rFonts w:ascii="Calibri" w:eastAsia="Calibri" w:hAnsi="Calibri" w:cs="Calibri"/>
                <w:color w:val="000000" w:themeColor="text1"/>
                <w:sz w:val="18"/>
                <w:szCs w:val="18"/>
              </w:rPr>
            </w:pPr>
          </w:p>
        </w:tc>
        <w:tc>
          <w:tcPr>
            <w:tcW w:w="1005" w:type="dxa"/>
            <w:vMerge w:val="restart"/>
            <w:tcMar>
              <w:left w:w="105" w:type="dxa"/>
              <w:right w:w="105" w:type="dxa"/>
            </w:tcMar>
            <w:vAlign w:val="center"/>
          </w:tcPr>
          <w:p w14:paraId="4B41A4A5" w14:textId="75283A1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7</w:t>
            </w:r>
          </w:p>
          <w:p w14:paraId="3ECDA60D" w14:textId="111C254B" w:rsidR="20D91024" w:rsidRDefault="20D91024" w:rsidP="20D91024">
            <w:pPr>
              <w:spacing w:line="259" w:lineRule="auto"/>
              <w:rPr>
                <w:rFonts w:ascii="Calibri" w:eastAsia="Calibri" w:hAnsi="Calibri" w:cs="Calibri"/>
                <w:color w:val="000000" w:themeColor="text1"/>
                <w:sz w:val="18"/>
                <w:szCs w:val="18"/>
              </w:rPr>
            </w:pPr>
          </w:p>
          <w:p w14:paraId="372A4F1E" w14:textId="34E15C1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14, 15</w:t>
            </w:r>
          </w:p>
        </w:tc>
        <w:tc>
          <w:tcPr>
            <w:tcW w:w="1713" w:type="dxa"/>
            <w:vMerge w:val="restart"/>
            <w:tcMar>
              <w:left w:w="105" w:type="dxa"/>
              <w:right w:w="105" w:type="dxa"/>
            </w:tcMar>
            <w:vAlign w:val="center"/>
          </w:tcPr>
          <w:p w14:paraId="5CE6EC28" w14:textId="63355D68" w:rsidR="20D91024" w:rsidRDefault="20D91024" w:rsidP="20D91024">
            <w:pPr>
              <w:spacing w:line="259" w:lineRule="auto"/>
              <w:rPr>
                <w:rFonts w:ascii="Calibri" w:eastAsia="Calibri" w:hAnsi="Calibri" w:cs="Calibri"/>
                <w:color w:val="000000" w:themeColor="text1"/>
                <w:sz w:val="18"/>
                <w:szCs w:val="18"/>
              </w:rPr>
            </w:pPr>
          </w:p>
        </w:tc>
        <w:tc>
          <w:tcPr>
            <w:tcW w:w="1830" w:type="dxa"/>
            <w:vMerge w:val="restart"/>
            <w:tcMar>
              <w:left w:w="105" w:type="dxa"/>
              <w:right w:w="105" w:type="dxa"/>
            </w:tcMar>
            <w:vAlign w:val="center"/>
          </w:tcPr>
          <w:p w14:paraId="20763925" w14:textId="25C10C11" w:rsidR="20D91024" w:rsidRDefault="20D91024" w:rsidP="20D91024">
            <w:pPr>
              <w:spacing w:line="259" w:lineRule="auto"/>
              <w:rPr>
                <w:rFonts w:ascii="Calibri" w:eastAsia="Calibri" w:hAnsi="Calibri" w:cs="Calibri"/>
                <w:color w:val="000000" w:themeColor="text1"/>
                <w:sz w:val="18"/>
                <w:szCs w:val="18"/>
              </w:rPr>
            </w:pPr>
          </w:p>
        </w:tc>
      </w:tr>
      <w:tr w:rsidR="20D91024" w14:paraId="4CE2E2CD" w14:textId="77777777" w:rsidTr="419B4FBD">
        <w:trPr>
          <w:trHeight w:val="300"/>
        </w:trPr>
        <w:tc>
          <w:tcPr>
            <w:tcW w:w="510" w:type="dxa"/>
            <w:vMerge/>
            <w:vAlign w:val="center"/>
          </w:tcPr>
          <w:p w14:paraId="7241A834" w14:textId="77777777" w:rsidR="00721199" w:rsidRDefault="00721199"/>
        </w:tc>
        <w:tc>
          <w:tcPr>
            <w:tcW w:w="585" w:type="dxa"/>
            <w:tcMar>
              <w:left w:w="105" w:type="dxa"/>
              <w:right w:w="105" w:type="dxa"/>
            </w:tcMar>
            <w:vAlign w:val="center"/>
          </w:tcPr>
          <w:p w14:paraId="0CA42ECE" w14:textId="1F5CF096"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14</w:t>
            </w:r>
          </w:p>
        </w:tc>
        <w:tc>
          <w:tcPr>
            <w:tcW w:w="3465" w:type="dxa"/>
            <w:tcMar>
              <w:left w:w="105" w:type="dxa"/>
              <w:right w:w="105" w:type="dxa"/>
            </w:tcMar>
            <w:vAlign w:val="center"/>
          </w:tcPr>
          <w:p w14:paraId="2CF82022" w14:textId="52AB8657"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Nursing Assessment, Diagnosis, and Planning</w:t>
            </w:r>
          </w:p>
          <w:p w14:paraId="3A84F7B7" w14:textId="358D6CFD"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Assessment</w:t>
            </w:r>
          </w:p>
        </w:tc>
        <w:tc>
          <w:tcPr>
            <w:tcW w:w="1830" w:type="dxa"/>
            <w:vMerge/>
            <w:vAlign w:val="center"/>
          </w:tcPr>
          <w:p w14:paraId="46FA7C35" w14:textId="77777777" w:rsidR="00721199" w:rsidRDefault="00721199"/>
        </w:tc>
        <w:tc>
          <w:tcPr>
            <w:tcW w:w="1005" w:type="dxa"/>
            <w:vMerge/>
            <w:vAlign w:val="center"/>
          </w:tcPr>
          <w:p w14:paraId="4003CC58" w14:textId="77777777" w:rsidR="00721199" w:rsidRDefault="00721199"/>
        </w:tc>
        <w:tc>
          <w:tcPr>
            <w:tcW w:w="1713" w:type="dxa"/>
            <w:vMerge/>
            <w:vAlign w:val="center"/>
          </w:tcPr>
          <w:p w14:paraId="7EA05F2C" w14:textId="77777777" w:rsidR="00721199" w:rsidRDefault="00721199"/>
        </w:tc>
        <w:tc>
          <w:tcPr>
            <w:tcW w:w="1830" w:type="dxa"/>
            <w:vMerge/>
            <w:vAlign w:val="center"/>
          </w:tcPr>
          <w:p w14:paraId="7ED86458" w14:textId="77777777" w:rsidR="00721199" w:rsidRDefault="00721199"/>
        </w:tc>
      </w:tr>
      <w:tr w:rsidR="20D91024" w14:paraId="0F522D34" w14:textId="77777777" w:rsidTr="419B4FBD">
        <w:trPr>
          <w:trHeight w:val="300"/>
        </w:trPr>
        <w:tc>
          <w:tcPr>
            <w:tcW w:w="510" w:type="dxa"/>
            <w:vMerge/>
            <w:vAlign w:val="center"/>
          </w:tcPr>
          <w:p w14:paraId="2EF66F69" w14:textId="77777777" w:rsidR="00721199" w:rsidRDefault="00721199"/>
        </w:tc>
        <w:tc>
          <w:tcPr>
            <w:tcW w:w="585" w:type="dxa"/>
            <w:tcMar>
              <w:left w:w="105" w:type="dxa"/>
              <w:right w:w="105" w:type="dxa"/>
            </w:tcMar>
            <w:vAlign w:val="center"/>
          </w:tcPr>
          <w:p w14:paraId="0F8DC8A4" w14:textId="0E6BEDC3"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15</w:t>
            </w:r>
          </w:p>
        </w:tc>
        <w:tc>
          <w:tcPr>
            <w:tcW w:w="3465" w:type="dxa"/>
            <w:tcMar>
              <w:left w:w="105" w:type="dxa"/>
              <w:right w:w="105" w:type="dxa"/>
            </w:tcMar>
            <w:vAlign w:val="center"/>
          </w:tcPr>
          <w:p w14:paraId="37806248" w14:textId="17A82DE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Implementing and Evaluating Nursing Care</w:t>
            </w:r>
          </w:p>
          <w:p w14:paraId="56AF70BD" w14:textId="585A618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Implementation of Nursing Interventions</w:t>
            </w:r>
          </w:p>
        </w:tc>
        <w:tc>
          <w:tcPr>
            <w:tcW w:w="1830" w:type="dxa"/>
            <w:vMerge/>
            <w:vAlign w:val="center"/>
          </w:tcPr>
          <w:p w14:paraId="01BB8920" w14:textId="77777777" w:rsidR="00721199" w:rsidRDefault="00721199"/>
        </w:tc>
        <w:tc>
          <w:tcPr>
            <w:tcW w:w="1005" w:type="dxa"/>
            <w:vMerge/>
            <w:vAlign w:val="center"/>
          </w:tcPr>
          <w:p w14:paraId="4DD2522E" w14:textId="77777777" w:rsidR="00721199" w:rsidRDefault="00721199"/>
        </w:tc>
        <w:tc>
          <w:tcPr>
            <w:tcW w:w="1713" w:type="dxa"/>
            <w:vMerge/>
            <w:vAlign w:val="center"/>
          </w:tcPr>
          <w:p w14:paraId="15AEAA94" w14:textId="77777777" w:rsidR="00721199" w:rsidRDefault="00721199"/>
        </w:tc>
        <w:tc>
          <w:tcPr>
            <w:tcW w:w="1830" w:type="dxa"/>
            <w:vMerge/>
            <w:vAlign w:val="center"/>
          </w:tcPr>
          <w:p w14:paraId="3A89D73B" w14:textId="77777777" w:rsidR="00721199" w:rsidRDefault="00721199"/>
        </w:tc>
      </w:tr>
      <w:tr w:rsidR="20D91024" w14:paraId="5615BA2B" w14:textId="77777777" w:rsidTr="419B4FBD">
        <w:trPr>
          <w:trHeight w:val="300"/>
        </w:trPr>
        <w:tc>
          <w:tcPr>
            <w:tcW w:w="510" w:type="dxa"/>
            <w:vMerge w:val="restart"/>
            <w:shd w:val="clear" w:color="auto" w:fill="E7F0F9"/>
            <w:tcMar>
              <w:left w:w="105" w:type="dxa"/>
              <w:right w:w="105" w:type="dxa"/>
            </w:tcMar>
            <w:vAlign w:val="center"/>
          </w:tcPr>
          <w:p w14:paraId="20191902" w14:textId="40528532"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3</w:t>
            </w:r>
          </w:p>
        </w:tc>
        <w:tc>
          <w:tcPr>
            <w:tcW w:w="585" w:type="dxa"/>
            <w:shd w:val="clear" w:color="auto" w:fill="E7F0F9"/>
            <w:tcMar>
              <w:left w:w="105" w:type="dxa"/>
              <w:right w:w="105" w:type="dxa"/>
            </w:tcMar>
            <w:vAlign w:val="center"/>
          </w:tcPr>
          <w:p w14:paraId="13E889BF" w14:textId="601991ED"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21 </w:t>
            </w:r>
          </w:p>
        </w:tc>
        <w:tc>
          <w:tcPr>
            <w:tcW w:w="3465" w:type="dxa"/>
            <w:shd w:val="clear" w:color="auto" w:fill="E7F0F9"/>
            <w:tcMar>
              <w:left w:w="105" w:type="dxa"/>
              <w:right w:w="105" w:type="dxa"/>
            </w:tcMar>
            <w:vAlign w:val="center"/>
          </w:tcPr>
          <w:p w14:paraId="5D410070" w14:textId="74E77365"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Managing Patient Care </w:t>
            </w:r>
          </w:p>
          <w:p w14:paraId="3F9996C6" w14:textId="50042279" w:rsidR="20D91024" w:rsidRDefault="20D91024" w:rsidP="20D91024">
            <w:pPr>
              <w:spacing w:line="259" w:lineRule="auto"/>
              <w:rPr>
                <w:rFonts w:ascii="Calibri" w:eastAsia="Calibri" w:hAnsi="Calibri" w:cs="Calibri"/>
                <w:color w:val="000000" w:themeColor="text1"/>
                <w:sz w:val="21"/>
                <w:szCs w:val="21"/>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Leadership (75 mins)</w:t>
            </w:r>
            <w:r w:rsidRPr="20D91024">
              <w:rPr>
                <w:rFonts w:ascii="Calibri" w:eastAsia="Calibri" w:hAnsi="Calibri" w:cs="Calibri"/>
                <w:color w:val="000000" w:themeColor="text1"/>
                <w:sz w:val="21"/>
                <w:szCs w:val="21"/>
              </w:rPr>
              <w:t xml:space="preserve">  </w:t>
            </w:r>
          </w:p>
        </w:tc>
        <w:tc>
          <w:tcPr>
            <w:tcW w:w="1830" w:type="dxa"/>
            <w:vMerge w:val="restart"/>
            <w:shd w:val="clear" w:color="auto" w:fill="E7F0F9"/>
            <w:tcMar>
              <w:left w:w="105" w:type="dxa"/>
              <w:right w:w="105" w:type="dxa"/>
            </w:tcMar>
            <w:vAlign w:val="center"/>
          </w:tcPr>
          <w:p w14:paraId="44C4305C" w14:textId="482C6C6E" w:rsidR="31920C85" w:rsidRDefault="31920C85" w:rsidP="419B4FBD">
            <w:pPr>
              <w:spacing w:line="259" w:lineRule="auto"/>
              <w:rPr>
                <w:rFonts w:ascii="Calibri" w:eastAsia="Calibri" w:hAnsi="Calibri" w:cs="Calibri"/>
                <w:color w:val="000000" w:themeColor="text1"/>
                <w:sz w:val="18"/>
                <w:szCs w:val="18"/>
              </w:rPr>
            </w:pPr>
            <w:r w:rsidRPr="419B4FBD">
              <w:rPr>
                <w:rFonts w:ascii="Calibri" w:eastAsia="Calibri" w:hAnsi="Calibri" w:cs="Calibri"/>
                <w:color w:val="000000" w:themeColor="text1"/>
                <w:sz w:val="18"/>
                <w:szCs w:val="18"/>
              </w:rPr>
              <w:t xml:space="preserve">Ethical Considerations in Nursing Practice </w:t>
            </w:r>
            <w:r w:rsidRPr="419B4FBD">
              <w:rPr>
                <w:rFonts w:ascii="Calibri" w:eastAsia="Calibri" w:hAnsi="Calibri" w:cs="Calibri"/>
                <w:i/>
                <w:iCs/>
                <w:color w:val="000000" w:themeColor="text1"/>
                <w:sz w:val="18"/>
                <w:szCs w:val="18"/>
              </w:rPr>
              <w:t>(10 min)</w:t>
            </w:r>
          </w:p>
        </w:tc>
        <w:tc>
          <w:tcPr>
            <w:tcW w:w="1005" w:type="dxa"/>
            <w:vMerge w:val="restart"/>
            <w:shd w:val="clear" w:color="auto" w:fill="E7F0F9"/>
            <w:tcMar>
              <w:left w:w="105" w:type="dxa"/>
              <w:right w:w="105" w:type="dxa"/>
            </w:tcMar>
            <w:vAlign w:val="center"/>
          </w:tcPr>
          <w:p w14:paraId="7783BFE8" w14:textId="6508DCD7" w:rsidR="20D91024" w:rsidRDefault="31920C85" w:rsidP="419B4FBD">
            <w:pPr>
              <w:spacing w:line="259" w:lineRule="auto"/>
              <w:rPr>
                <w:rFonts w:ascii="Calibri" w:eastAsia="Calibri" w:hAnsi="Calibri" w:cs="Calibri"/>
                <w:color w:val="000000" w:themeColor="text1"/>
                <w:sz w:val="18"/>
                <w:szCs w:val="18"/>
              </w:rPr>
            </w:pPr>
            <w:r w:rsidRPr="419B4FBD">
              <w:rPr>
                <w:rFonts w:ascii="Calibri" w:eastAsia="Calibri" w:hAnsi="Calibri" w:cs="Calibri"/>
                <w:color w:val="000000" w:themeColor="text1"/>
                <w:sz w:val="18"/>
                <w:szCs w:val="18"/>
              </w:rPr>
              <w:t xml:space="preserve">MIQ: Ch </w:t>
            </w:r>
            <w:r w:rsidR="5B32DBB9" w:rsidRPr="419B4FBD">
              <w:rPr>
                <w:rFonts w:ascii="Calibri" w:eastAsia="Calibri" w:hAnsi="Calibri" w:cs="Calibri"/>
                <w:color w:val="000000" w:themeColor="text1"/>
                <w:sz w:val="18"/>
                <w:szCs w:val="18"/>
              </w:rPr>
              <w:t>22</w:t>
            </w:r>
          </w:p>
          <w:p w14:paraId="2E1FB30F" w14:textId="76C4CD54" w:rsidR="20D91024" w:rsidRDefault="20D91024" w:rsidP="20D91024">
            <w:pPr>
              <w:spacing w:line="259" w:lineRule="auto"/>
              <w:rPr>
                <w:rFonts w:ascii="Calibri" w:eastAsia="Calibri" w:hAnsi="Calibri" w:cs="Calibri"/>
                <w:color w:val="000000" w:themeColor="text1"/>
                <w:sz w:val="18"/>
                <w:szCs w:val="18"/>
              </w:rPr>
            </w:pPr>
          </w:p>
          <w:p w14:paraId="39DFECAA" w14:textId="0FA7C60E" w:rsidR="20D91024" w:rsidRDefault="31920C85" w:rsidP="419B4FBD">
            <w:pPr>
              <w:spacing w:line="259" w:lineRule="auto"/>
              <w:rPr>
                <w:rFonts w:ascii="Calibri" w:eastAsia="Calibri" w:hAnsi="Calibri" w:cs="Calibri"/>
                <w:color w:val="000000" w:themeColor="text1"/>
                <w:sz w:val="18"/>
                <w:szCs w:val="18"/>
              </w:rPr>
            </w:pPr>
            <w:r w:rsidRPr="419B4FBD">
              <w:rPr>
                <w:rFonts w:ascii="Calibri" w:eastAsia="Calibri" w:hAnsi="Calibri" w:cs="Calibri"/>
                <w:color w:val="000000" w:themeColor="text1"/>
                <w:sz w:val="18"/>
                <w:szCs w:val="18"/>
              </w:rPr>
              <w:t xml:space="preserve">CQ: Ch </w:t>
            </w:r>
            <w:r w:rsidR="04AA821D" w:rsidRPr="419B4FBD">
              <w:rPr>
                <w:rFonts w:ascii="Calibri" w:eastAsia="Calibri" w:hAnsi="Calibri" w:cs="Calibri"/>
                <w:color w:val="000000" w:themeColor="text1"/>
                <w:sz w:val="18"/>
                <w:szCs w:val="18"/>
              </w:rPr>
              <w:t>21, 23</w:t>
            </w:r>
          </w:p>
        </w:tc>
        <w:tc>
          <w:tcPr>
            <w:tcW w:w="1713" w:type="dxa"/>
            <w:vMerge w:val="restart"/>
            <w:shd w:val="clear" w:color="auto" w:fill="E7F0F9"/>
            <w:tcMar>
              <w:left w:w="105" w:type="dxa"/>
              <w:right w:w="105" w:type="dxa"/>
            </w:tcMar>
            <w:vAlign w:val="center"/>
          </w:tcPr>
          <w:p w14:paraId="44CBC1A4" w14:textId="3025BDEF" w:rsidR="20D91024" w:rsidRDefault="20D91024" w:rsidP="20D91024">
            <w:pPr>
              <w:spacing w:line="259" w:lineRule="auto"/>
              <w:rPr>
                <w:rFonts w:ascii="Calibri" w:eastAsia="Calibri" w:hAnsi="Calibri" w:cs="Calibri"/>
                <w:color w:val="000000" w:themeColor="text1"/>
                <w:sz w:val="18"/>
                <w:szCs w:val="18"/>
              </w:rPr>
            </w:pPr>
          </w:p>
        </w:tc>
        <w:tc>
          <w:tcPr>
            <w:tcW w:w="1830" w:type="dxa"/>
            <w:vMerge w:val="restart"/>
            <w:shd w:val="clear" w:color="auto" w:fill="E7F0F9"/>
            <w:tcMar>
              <w:left w:w="105" w:type="dxa"/>
              <w:right w:w="105" w:type="dxa"/>
            </w:tcMar>
            <w:vAlign w:val="center"/>
          </w:tcPr>
          <w:p w14:paraId="5554059A" w14:textId="5E374F0A" w:rsidR="20D91024" w:rsidRDefault="20D91024" w:rsidP="20D91024">
            <w:pPr>
              <w:spacing w:line="259" w:lineRule="auto"/>
              <w:rPr>
                <w:rFonts w:ascii="Calibri" w:eastAsia="Calibri" w:hAnsi="Calibri" w:cs="Calibri"/>
                <w:color w:val="000000" w:themeColor="text1"/>
                <w:sz w:val="18"/>
                <w:szCs w:val="18"/>
              </w:rPr>
            </w:pPr>
          </w:p>
        </w:tc>
      </w:tr>
      <w:tr w:rsidR="20D91024" w14:paraId="05EAA1BA" w14:textId="77777777" w:rsidTr="419B4FBD">
        <w:trPr>
          <w:trHeight w:val="300"/>
        </w:trPr>
        <w:tc>
          <w:tcPr>
            <w:tcW w:w="510" w:type="dxa"/>
            <w:vMerge/>
            <w:vAlign w:val="center"/>
          </w:tcPr>
          <w:p w14:paraId="62D1452C" w14:textId="77777777" w:rsidR="00721199" w:rsidRDefault="00721199"/>
        </w:tc>
        <w:tc>
          <w:tcPr>
            <w:tcW w:w="585" w:type="dxa"/>
            <w:shd w:val="clear" w:color="auto" w:fill="E7F0F9"/>
            <w:tcMar>
              <w:left w:w="105" w:type="dxa"/>
              <w:right w:w="105" w:type="dxa"/>
            </w:tcMar>
            <w:vAlign w:val="center"/>
          </w:tcPr>
          <w:p w14:paraId="0C62EA06" w14:textId="4DC6AE55"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22 </w:t>
            </w:r>
          </w:p>
        </w:tc>
        <w:tc>
          <w:tcPr>
            <w:tcW w:w="3465" w:type="dxa"/>
            <w:shd w:val="clear" w:color="auto" w:fill="E7F0F9"/>
            <w:tcMar>
              <w:left w:w="105" w:type="dxa"/>
              <w:right w:w="105" w:type="dxa"/>
            </w:tcMar>
            <w:vAlign w:val="center"/>
          </w:tcPr>
          <w:p w14:paraId="1D194116" w14:textId="4F2E69C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Ethics and Values </w:t>
            </w:r>
          </w:p>
          <w:p w14:paraId="429D25B2" w14:textId="5233F7FC"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Ethical Considerations in Nursing Practice (78 mins)</w:t>
            </w:r>
            <w:r w:rsidRPr="20D91024">
              <w:rPr>
                <w:rFonts w:ascii="Calibri" w:eastAsia="Calibri" w:hAnsi="Calibri" w:cs="Calibri"/>
                <w:color w:val="000000" w:themeColor="text1"/>
                <w:sz w:val="18"/>
                <w:szCs w:val="18"/>
              </w:rPr>
              <w:t xml:space="preserve"> </w:t>
            </w:r>
          </w:p>
        </w:tc>
        <w:tc>
          <w:tcPr>
            <w:tcW w:w="1830" w:type="dxa"/>
            <w:vMerge/>
            <w:shd w:val="clear" w:color="auto" w:fill="E7F0F9"/>
            <w:tcMar>
              <w:left w:w="105" w:type="dxa"/>
              <w:right w:w="105" w:type="dxa"/>
            </w:tcMar>
            <w:vAlign w:val="center"/>
          </w:tcPr>
          <w:p w14:paraId="1964FC48" w14:textId="10A6D704"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Ethical Considerations in Nursing Practice </w:t>
            </w:r>
            <w:r w:rsidRPr="20D91024">
              <w:rPr>
                <w:rFonts w:ascii="Calibri" w:eastAsia="Calibri" w:hAnsi="Calibri" w:cs="Calibri"/>
                <w:i/>
                <w:iCs/>
                <w:color w:val="000000" w:themeColor="text1"/>
                <w:sz w:val="18"/>
                <w:szCs w:val="18"/>
              </w:rPr>
              <w:t>(10 min)</w:t>
            </w:r>
          </w:p>
        </w:tc>
        <w:tc>
          <w:tcPr>
            <w:tcW w:w="1005" w:type="dxa"/>
            <w:vMerge/>
            <w:vAlign w:val="center"/>
          </w:tcPr>
          <w:p w14:paraId="574CC2B1" w14:textId="77777777" w:rsidR="00721199" w:rsidRDefault="00721199"/>
        </w:tc>
        <w:tc>
          <w:tcPr>
            <w:tcW w:w="1713" w:type="dxa"/>
            <w:vMerge/>
            <w:vAlign w:val="center"/>
          </w:tcPr>
          <w:p w14:paraId="2C401CB3" w14:textId="77777777" w:rsidR="00721199" w:rsidRDefault="00721199"/>
        </w:tc>
        <w:tc>
          <w:tcPr>
            <w:tcW w:w="1830" w:type="dxa"/>
            <w:vMerge/>
            <w:vAlign w:val="center"/>
          </w:tcPr>
          <w:p w14:paraId="771FA1CE" w14:textId="77777777" w:rsidR="00721199" w:rsidRDefault="00721199"/>
        </w:tc>
      </w:tr>
      <w:tr w:rsidR="20D91024" w14:paraId="6C49337F" w14:textId="77777777" w:rsidTr="419B4FBD">
        <w:trPr>
          <w:trHeight w:val="300"/>
        </w:trPr>
        <w:tc>
          <w:tcPr>
            <w:tcW w:w="510" w:type="dxa"/>
            <w:vMerge/>
            <w:vAlign w:val="center"/>
          </w:tcPr>
          <w:p w14:paraId="515E4BFB" w14:textId="77777777" w:rsidR="00721199" w:rsidRDefault="00721199"/>
        </w:tc>
        <w:tc>
          <w:tcPr>
            <w:tcW w:w="585" w:type="dxa"/>
            <w:shd w:val="clear" w:color="auto" w:fill="E7F0F9"/>
            <w:tcMar>
              <w:left w:w="105" w:type="dxa"/>
              <w:right w:w="105" w:type="dxa"/>
            </w:tcMar>
            <w:vAlign w:val="center"/>
          </w:tcPr>
          <w:p w14:paraId="0CA36F4E" w14:textId="09421BB9"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23 </w:t>
            </w:r>
          </w:p>
        </w:tc>
        <w:tc>
          <w:tcPr>
            <w:tcW w:w="3465" w:type="dxa"/>
            <w:shd w:val="clear" w:color="auto" w:fill="E7F0F9"/>
            <w:tcMar>
              <w:left w:w="105" w:type="dxa"/>
              <w:right w:w="105" w:type="dxa"/>
            </w:tcMar>
            <w:vAlign w:val="center"/>
          </w:tcPr>
          <w:p w14:paraId="66EFBF2B" w14:textId="2072E69A"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Legal Implications in Nursing Practice </w:t>
            </w:r>
          </w:p>
          <w:p w14:paraId="629A7314" w14:textId="32B5A96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Legal Considerations in Nursing Practice (64 mins)</w:t>
            </w:r>
          </w:p>
        </w:tc>
        <w:tc>
          <w:tcPr>
            <w:tcW w:w="1830" w:type="dxa"/>
            <w:vMerge/>
            <w:shd w:val="clear" w:color="auto" w:fill="E7F0F9"/>
            <w:tcMar>
              <w:left w:w="105" w:type="dxa"/>
              <w:right w:w="105" w:type="dxa"/>
            </w:tcMar>
            <w:vAlign w:val="center"/>
          </w:tcPr>
          <w:p w14:paraId="23666700" w14:textId="3BCF3B07" w:rsidR="20D91024" w:rsidRDefault="20D91024" w:rsidP="20D91024">
            <w:pPr>
              <w:spacing w:line="259" w:lineRule="auto"/>
              <w:rPr>
                <w:rFonts w:ascii="Calibri" w:eastAsia="Calibri" w:hAnsi="Calibri" w:cs="Calibri"/>
                <w:color w:val="000000" w:themeColor="text1"/>
                <w:sz w:val="18"/>
                <w:szCs w:val="18"/>
              </w:rPr>
            </w:pPr>
          </w:p>
        </w:tc>
        <w:tc>
          <w:tcPr>
            <w:tcW w:w="1005" w:type="dxa"/>
            <w:vMerge/>
            <w:vAlign w:val="center"/>
          </w:tcPr>
          <w:p w14:paraId="72C0C364" w14:textId="77777777" w:rsidR="00721199" w:rsidRDefault="00721199"/>
        </w:tc>
        <w:tc>
          <w:tcPr>
            <w:tcW w:w="1713" w:type="dxa"/>
            <w:vMerge/>
            <w:vAlign w:val="center"/>
          </w:tcPr>
          <w:p w14:paraId="29C23BD1" w14:textId="77777777" w:rsidR="00721199" w:rsidRDefault="00721199"/>
        </w:tc>
        <w:tc>
          <w:tcPr>
            <w:tcW w:w="1830" w:type="dxa"/>
            <w:vMerge/>
            <w:vAlign w:val="center"/>
          </w:tcPr>
          <w:p w14:paraId="28C2402E" w14:textId="77777777" w:rsidR="00721199" w:rsidRDefault="00721199"/>
        </w:tc>
      </w:tr>
      <w:tr w:rsidR="20D91024" w14:paraId="4486B85A" w14:textId="77777777" w:rsidTr="419B4FBD">
        <w:trPr>
          <w:trHeight w:val="435"/>
        </w:trPr>
        <w:tc>
          <w:tcPr>
            <w:tcW w:w="510" w:type="dxa"/>
            <w:vMerge w:val="restart"/>
            <w:tcMar>
              <w:left w:w="105" w:type="dxa"/>
              <w:right w:w="105" w:type="dxa"/>
            </w:tcMar>
            <w:vAlign w:val="center"/>
          </w:tcPr>
          <w:p w14:paraId="0F7EF03B" w14:textId="1CB95B82"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4</w:t>
            </w:r>
          </w:p>
        </w:tc>
        <w:tc>
          <w:tcPr>
            <w:tcW w:w="585" w:type="dxa"/>
            <w:tcMar>
              <w:left w:w="105" w:type="dxa"/>
              <w:right w:w="105" w:type="dxa"/>
            </w:tcMar>
            <w:vAlign w:val="center"/>
          </w:tcPr>
          <w:p w14:paraId="1BD821C4" w14:textId="33BE77BC"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34</w:t>
            </w:r>
          </w:p>
        </w:tc>
        <w:tc>
          <w:tcPr>
            <w:tcW w:w="3465" w:type="dxa"/>
            <w:tcMar>
              <w:left w:w="105" w:type="dxa"/>
              <w:right w:w="105" w:type="dxa"/>
            </w:tcMar>
            <w:vAlign w:val="center"/>
          </w:tcPr>
          <w:p w14:paraId="6E51662C" w14:textId="6CAFDAD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Infection Control</w:t>
            </w:r>
          </w:p>
          <w:p w14:paraId="6EEF4D3E" w14:textId="345EBB09" w:rsidR="20D91024" w:rsidRDefault="20D91024" w:rsidP="20D91024">
            <w:pPr>
              <w:pStyle w:val="paragraph"/>
              <w:spacing w:before="0" w:beforeAutospacing="0" w:after="0" w:afterAutospacing="0"/>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The Nursing Process and Infection Control</w:t>
            </w:r>
          </w:p>
        </w:tc>
        <w:tc>
          <w:tcPr>
            <w:tcW w:w="1830" w:type="dxa"/>
            <w:vMerge w:val="restart"/>
            <w:tcMar>
              <w:left w:w="105" w:type="dxa"/>
              <w:right w:w="105" w:type="dxa"/>
            </w:tcMar>
            <w:vAlign w:val="center"/>
          </w:tcPr>
          <w:p w14:paraId="18E40AC4" w14:textId="10E658A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Safety Promotion &amp; Injury Prevention </w:t>
            </w:r>
            <w:r w:rsidRPr="20D91024">
              <w:rPr>
                <w:rFonts w:ascii="Calibri" w:eastAsia="Calibri" w:hAnsi="Calibri" w:cs="Calibri"/>
                <w:i/>
                <w:iCs/>
                <w:color w:val="000000" w:themeColor="text1"/>
                <w:sz w:val="18"/>
                <w:szCs w:val="18"/>
              </w:rPr>
              <w:t>(5 min)</w:t>
            </w:r>
          </w:p>
          <w:p w14:paraId="400D5D3E" w14:textId="01425FFD" w:rsidR="20D91024" w:rsidRDefault="20D91024" w:rsidP="20D91024">
            <w:pPr>
              <w:spacing w:line="259" w:lineRule="auto"/>
              <w:rPr>
                <w:rFonts w:ascii="Calibri" w:eastAsia="Calibri" w:hAnsi="Calibri" w:cs="Calibri"/>
                <w:color w:val="000000" w:themeColor="text1"/>
                <w:sz w:val="18"/>
                <w:szCs w:val="18"/>
              </w:rPr>
            </w:pPr>
          </w:p>
          <w:p w14:paraId="0303F659" w14:textId="58468BF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Infection &amp; Infection Control </w:t>
            </w:r>
            <w:r w:rsidRPr="20D91024">
              <w:rPr>
                <w:rFonts w:ascii="Calibri" w:eastAsia="Calibri" w:hAnsi="Calibri" w:cs="Calibri"/>
                <w:i/>
                <w:iCs/>
                <w:color w:val="000000" w:themeColor="text1"/>
                <w:sz w:val="18"/>
                <w:szCs w:val="18"/>
              </w:rPr>
              <w:t>(5 min)</w:t>
            </w:r>
          </w:p>
        </w:tc>
        <w:tc>
          <w:tcPr>
            <w:tcW w:w="1005" w:type="dxa"/>
            <w:vMerge w:val="restart"/>
            <w:tcMar>
              <w:left w:w="105" w:type="dxa"/>
              <w:right w:w="105" w:type="dxa"/>
            </w:tcMar>
            <w:vAlign w:val="center"/>
          </w:tcPr>
          <w:p w14:paraId="5A578D1C" w14:textId="47A25B3C" w:rsidR="20D91024" w:rsidRDefault="31920C85" w:rsidP="419B4FBD">
            <w:pPr>
              <w:spacing w:line="259" w:lineRule="auto"/>
              <w:rPr>
                <w:rFonts w:ascii="Calibri" w:eastAsia="Calibri" w:hAnsi="Calibri" w:cs="Calibri"/>
                <w:color w:val="000000" w:themeColor="text1"/>
                <w:sz w:val="18"/>
                <w:szCs w:val="18"/>
              </w:rPr>
            </w:pPr>
            <w:r w:rsidRPr="419B4FBD">
              <w:rPr>
                <w:rFonts w:ascii="Calibri" w:eastAsia="Calibri" w:hAnsi="Calibri" w:cs="Calibri"/>
                <w:color w:val="000000" w:themeColor="text1"/>
                <w:sz w:val="18"/>
                <w:szCs w:val="18"/>
              </w:rPr>
              <w:t>MIQ: Ch</w:t>
            </w:r>
            <w:r w:rsidR="5A888BE9" w:rsidRPr="419B4FBD">
              <w:rPr>
                <w:rFonts w:ascii="Calibri" w:eastAsia="Calibri" w:hAnsi="Calibri" w:cs="Calibri"/>
                <w:color w:val="000000" w:themeColor="text1"/>
                <w:sz w:val="18"/>
                <w:szCs w:val="18"/>
              </w:rPr>
              <w:t xml:space="preserve"> 3</w:t>
            </w:r>
            <w:r w:rsidRPr="419B4FBD">
              <w:rPr>
                <w:rFonts w:ascii="Calibri" w:eastAsia="Calibri" w:hAnsi="Calibri" w:cs="Calibri"/>
                <w:color w:val="000000" w:themeColor="text1"/>
                <w:sz w:val="18"/>
                <w:szCs w:val="18"/>
              </w:rPr>
              <w:t xml:space="preserve">4 </w:t>
            </w:r>
          </w:p>
          <w:p w14:paraId="2744BA87" w14:textId="09BDF7D3" w:rsidR="20D91024" w:rsidRDefault="20D91024" w:rsidP="20D91024">
            <w:pPr>
              <w:spacing w:line="259" w:lineRule="auto"/>
              <w:rPr>
                <w:rFonts w:ascii="Calibri" w:eastAsia="Calibri" w:hAnsi="Calibri" w:cs="Calibri"/>
                <w:color w:val="000000" w:themeColor="text1"/>
                <w:sz w:val="18"/>
                <w:szCs w:val="18"/>
              </w:rPr>
            </w:pPr>
          </w:p>
          <w:p w14:paraId="1ACC4627" w14:textId="31B8426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38</w:t>
            </w:r>
          </w:p>
        </w:tc>
        <w:tc>
          <w:tcPr>
            <w:tcW w:w="1713" w:type="dxa"/>
            <w:vMerge w:val="restart"/>
            <w:tcMar>
              <w:left w:w="105" w:type="dxa"/>
              <w:right w:w="105" w:type="dxa"/>
            </w:tcMar>
            <w:vAlign w:val="center"/>
          </w:tcPr>
          <w:p w14:paraId="2F0448E8" w14:textId="33961217"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lastRenderedPageBreak/>
              <w:t xml:space="preserve">Ch 34: Hand Washing </w:t>
            </w:r>
            <w:r w:rsidRPr="20D91024">
              <w:rPr>
                <w:rFonts w:ascii="Calibri" w:eastAsia="Calibri" w:hAnsi="Calibri" w:cs="Calibri"/>
                <w:i/>
                <w:iCs/>
                <w:color w:val="000000" w:themeColor="text1"/>
                <w:sz w:val="18"/>
                <w:szCs w:val="18"/>
              </w:rPr>
              <w:t>(10 min)</w:t>
            </w:r>
          </w:p>
          <w:p w14:paraId="298786A8" w14:textId="40ACDC36" w:rsidR="20D91024" w:rsidRDefault="20D91024" w:rsidP="20D91024">
            <w:pPr>
              <w:spacing w:line="259" w:lineRule="auto"/>
              <w:rPr>
                <w:rFonts w:ascii="Calibri" w:eastAsia="Calibri" w:hAnsi="Calibri" w:cs="Calibri"/>
                <w:color w:val="000000" w:themeColor="text1"/>
                <w:sz w:val="18"/>
                <w:szCs w:val="18"/>
              </w:rPr>
            </w:pPr>
          </w:p>
          <w:p w14:paraId="69A511EF" w14:textId="7E12E56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Ch 38: Environmental Safety</w:t>
            </w:r>
          </w:p>
          <w:p w14:paraId="25EA568A" w14:textId="4586BAA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(10 min)</w:t>
            </w:r>
          </w:p>
          <w:p w14:paraId="35DABA09" w14:textId="726F4D2D" w:rsidR="20D91024" w:rsidRDefault="20D91024" w:rsidP="20D91024">
            <w:pPr>
              <w:spacing w:line="259" w:lineRule="auto"/>
              <w:rPr>
                <w:rFonts w:ascii="Calibri" w:eastAsia="Calibri" w:hAnsi="Calibri" w:cs="Calibri"/>
                <w:color w:val="000000" w:themeColor="text1"/>
                <w:sz w:val="18"/>
                <w:szCs w:val="18"/>
              </w:rPr>
            </w:pPr>
          </w:p>
          <w:p w14:paraId="3435E3E6" w14:textId="73515DA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SH: Infection Control </w:t>
            </w:r>
            <w:r w:rsidRPr="20D91024">
              <w:rPr>
                <w:rFonts w:ascii="Calibri" w:eastAsia="Calibri" w:hAnsi="Calibri" w:cs="Calibri"/>
                <w:i/>
                <w:iCs/>
                <w:color w:val="000000" w:themeColor="text1"/>
                <w:sz w:val="18"/>
                <w:szCs w:val="18"/>
              </w:rPr>
              <w:t>(60 min)</w:t>
            </w:r>
          </w:p>
        </w:tc>
        <w:tc>
          <w:tcPr>
            <w:tcW w:w="1830" w:type="dxa"/>
            <w:vMerge w:val="restart"/>
            <w:tcMar>
              <w:left w:w="105" w:type="dxa"/>
              <w:right w:w="105" w:type="dxa"/>
            </w:tcMar>
            <w:vAlign w:val="center"/>
          </w:tcPr>
          <w:p w14:paraId="09A75D2F" w14:textId="72AF0D4F"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lastRenderedPageBreak/>
              <w:t>NGN CS: Safety</w:t>
            </w:r>
          </w:p>
          <w:p w14:paraId="3B7133C8" w14:textId="4962F19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lastRenderedPageBreak/>
              <w:t>NGN CS: Infection Control</w:t>
            </w:r>
          </w:p>
        </w:tc>
      </w:tr>
      <w:tr w:rsidR="20D91024" w14:paraId="5F1923EF" w14:textId="77777777" w:rsidTr="419B4FBD">
        <w:trPr>
          <w:trHeight w:val="300"/>
        </w:trPr>
        <w:tc>
          <w:tcPr>
            <w:tcW w:w="510" w:type="dxa"/>
            <w:vMerge/>
            <w:vAlign w:val="center"/>
          </w:tcPr>
          <w:p w14:paraId="5B7BB688" w14:textId="77777777" w:rsidR="00721199" w:rsidRDefault="00721199"/>
        </w:tc>
        <w:tc>
          <w:tcPr>
            <w:tcW w:w="585" w:type="dxa"/>
            <w:tcMar>
              <w:left w:w="105" w:type="dxa"/>
              <w:right w:w="105" w:type="dxa"/>
            </w:tcMar>
            <w:vAlign w:val="center"/>
          </w:tcPr>
          <w:p w14:paraId="2551EFFB" w14:textId="00F63CDE"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38</w:t>
            </w:r>
          </w:p>
        </w:tc>
        <w:tc>
          <w:tcPr>
            <w:tcW w:w="3465" w:type="dxa"/>
            <w:tcMar>
              <w:left w:w="105" w:type="dxa"/>
              <w:right w:w="105" w:type="dxa"/>
            </w:tcMar>
            <w:vAlign w:val="center"/>
          </w:tcPr>
          <w:p w14:paraId="67E56CBA" w14:textId="7633A0A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Quality and Patient Safety</w:t>
            </w:r>
          </w:p>
          <w:p w14:paraId="7D145A48" w14:textId="3790E6E4"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Scientific and Nursing Knowledge Base</w:t>
            </w:r>
          </w:p>
        </w:tc>
        <w:tc>
          <w:tcPr>
            <w:tcW w:w="1830" w:type="dxa"/>
            <w:vMerge/>
            <w:vAlign w:val="center"/>
          </w:tcPr>
          <w:p w14:paraId="645C14C4" w14:textId="77777777" w:rsidR="00721199" w:rsidRDefault="00721199"/>
        </w:tc>
        <w:tc>
          <w:tcPr>
            <w:tcW w:w="1005" w:type="dxa"/>
            <w:vMerge/>
            <w:vAlign w:val="center"/>
          </w:tcPr>
          <w:p w14:paraId="6D5B06D2" w14:textId="77777777" w:rsidR="00721199" w:rsidRDefault="00721199"/>
        </w:tc>
        <w:tc>
          <w:tcPr>
            <w:tcW w:w="1713" w:type="dxa"/>
            <w:vMerge/>
            <w:vAlign w:val="center"/>
          </w:tcPr>
          <w:p w14:paraId="1109BE10" w14:textId="77777777" w:rsidR="00721199" w:rsidRDefault="00721199"/>
        </w:tc>
        <w:tc>
          <w:tcPr>
            <w:tcW w:w="1830" w:type="dxa"/>
            <w:vMerge/>
            <w:vAlign w:val="center"/>
          </w:tcPr>
          <w:p w14:paraId="54A89E3D" w14:textId="77777777" w:rsidR="00721199" w:rsidRDefault="00721199"/>
        </w:tc>
      </w:tr>
      <w:tr w:rsidR="20D91024" w14:paraId="5BBB2B80" w14:textId="77777777" w:rsidTr="419B4FBD">
        <w:trPr>
          <w:trHeight w:val="435"/>
        </w:trPr>
        <w:tc>
          <w:tcPr>
            <w:tcW w:w="510" w:type="dxa"/>
            <w:vMerge w:val="restart"/>
            <w:shd w:val="clear" w:color="auto" w:fill="E7F0F9"/>
            <w:tcMar>
              <w:left w:w="105" w:type="dxa"/>
              <w:right w:w="105" w:type="dxa"/>
            </w:tcMar>
            <w:vAlign w:val="center"/>
          </w:tcPr>
          <w:p w14:paraId="638A1EA1" w14:textId="0D2A5F04"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5</w:t>
            </w:r>
          </w:p>
        </w:tc>
        <w:tc>
          <w:tcPr>
            <w:tcW w:w="585" w:type="dxa"/>
            <w:shd w:val="clear" w:color="auto" w:fill="E7F0F9"/>
            <w:tcMar>
              <w:left w:w="105" w:type="dxa"/>
              <w:right w:w="105" w:type="dxa"/>
            </w:tcMar>
            <w:vAlign w:val="center"/>
          </w:tcPr>
          <w:p w14:paraId="1F991984" w14:textId="7214C2A4"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31</w:t>
            </w:r>
          </w:p>
        </w:tc>
        <w:tc>
          <w:tcPr>
            <w:tcW w:w="3465" w:type="dxa"/>
            <w:shd w:val="clear" w:color="auto" w:fill="E7F0F9"/>
            <w:tcMar>
              <w:left w:w="105" w:type="dxa"/>
              <w:right w:w="105" w:type="dxa"/>
            </w:tcMar>
            <w:vAlign w:val="center"/>
          </w:tcPr>
          <w:p w14:paraId="79B4A94E" w14:textId="52CA217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Vital Signs</w:t>
            </w:r>
          </w:p>
          <w:p w14:paraId="17B5FE65" w14:textId="6BEA33BC"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Guidelines and Health Promotion </w:t>
            </w:r>
          </w:p>
        </w:tc>
        <w:tc>
          <w:tcPr>
            <w:tcW w:w="1830" w:type="dxa"/>
            <w:vMerge w:val="restart"/>
            <w:shd w:val="clear" w:color="auto" w:fill="E7F0F9"/>
            <w:tcMar>
              <w:left w:w="105" w:type="dxa"/>
              <w:right w:w="105" w:type="dxa"/>
            </w:tcMar>
            <w:vAlign w:val="center"/>
          </w:tcPr>
          <w:p w14:paraId="12F70AD2" w14:textId="33B6166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Temperature </w:t>
            </w:r>
            <w:r w:rsidRPr="20D91024">
              <w:rPr>
                <w:rFonts w:ascii="Calibri" w:eastAsia="Calibri" w:hAnsi="Calibri" w:cs="Calibri"/>
                <w:i/>
                <w:iCs/>
                <w:color w:val="000000" w:themeColor="text1"/>
                <w:sz w:val="18"/>
                <w:szCs w:val="18"/>
              </w:rPr>
              <w:t>(6 min)</w:t>
            </w:r>
          </w:p>
          <w:p w14:paraId="375C5848" w14:textId="3D71805D" w:rsidR="20D91024" w:rsidRDefault="20D91024" w:rsidP="20D91024">
            <w:pPr>
              <w:spacing w:line="259" w:lineRule="auto"/>
              <w:rPr>
                <w:rFonts w:ascii="Calibri" w:eastAsia="Calibri" w:hAnsi="Calibri" w:cs="Calibri"/>
                <w:color w:val="000000" w:themeColor="text1"/>
                <w:sz w:val="18"/>
                <w:szCs w:val="18"/>
              </w:rPr>
            </w:pPr>
          </w:p>
          <w:p w14:paraId="1E6CE37A" w14:textId="68AB629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Pulse </w:t>
            </w:r>
            <w:r w:rsidRPr="20D91024">
              <w:rPr>
                <w:rFonts w:ascii="Calibri" w:eastAsia="Calibri" w:hAnsi="Calibri" w:cs="Calibri"/>
                <w:i/>
                <w:iCs/>
                <w:color w:val="000000" w:themeColor="text1"/>
                <w:sz w:val="18"/>
                <w:szCs w:val="18"/>
              </w:rPr>
              <w:t>(5 min)</w:t>
            </w:r>
          </w:p>
          <w:p w14:paraId="2B7C8687" w14:textId="0F030CF8" w:rsidR="20D91024" w:rsidRDefault="20D91024" w:rsidP="20D91024">
            <w:pPr>
              <w:spacing w:line="259" w:lineRule="auto"/>
              <w:rPr>
                <w:rFonts w:ascii="Calibri" w:eastAsia="Calibri" w:hAnsi="Calibri" w:cs="Calibri"/>
                <w:color w:val="000000" w:themeColor="text1"/>
                <w:sz w:val="18"/>
                <w:szCs w:val="18"/>
              </w:rPr>
            </w:pPr>
          </w:p>
          <w:p w14:paraId="2D638E21" w14:textId="0B7F14F7"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Respiration &amp; Oxygenation </w:t>
            </w:r>
            <w:r w:rsidRPr="20D91024">
              <w:rPr>
                <w:rFonts w:ascii="Calibri" w:eastAsia="Calibri" w:hAnsi="Calibri" w:cs="Calibri"/>
                <w:i/>
                <w:iCs/>
                <w:color w:val="000000" w:themeColor="text1"/>
                <w:sz w:val="18"/>
                <w:szCs w:val="18"/>
              </w:rPr>
              <w:t>(6 min)</w:t>
            </w:r>
          </w:p>
          <w:p w14:paraId="1C73B5C1" w14:textId="35859FFC" w:rsidR="20D91024" w:rsidRDefault="20D91024" w:rsidP="20D91024">
            <w:pPr>
              <w:spacing w:line="259" w:lineRule="auto"/>
              <w:rPr>
                <w:rFonts w:ascii="Calibri" w:eastAsia="Calibri" w:hAnsi="Calibri" w:cs="Calibri"/>
                <w:color w:val="000000" w:themeColor="text1"/>
                <w:sz w:val="18"/>
                <w:szCs w:val="18"/>
              </w:rPr>
            </w:pPr>
          </w:p>
          <w:p w14:paraId="3484F510" w14:textId="0F59D1FC"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Blood Pressure </w:t>
            </w:r>
            <w:r w:rsidRPr="20D91024">
              <w:rPr>
                <w:rFonts w:ascii="Calibri" w:eastAsia="Calibri" w:hAnsi="Calibri" w:cs="Calibri"/>
                <w:i/>
                <w:iCs/>
                <w:color w:val="000000" w:themeColor="text1"/>
                <w:sz w:val="18"/>
                <w:szCs w:val="18"/>
              </w:rPr>
              <w:t>(5 min)</w:t>
            </w:r>
          </w:p>
        </w:tc>
        <w:tc>
          <w:tcPr>
            <w:tcW w:w="1005" w:type="dxa"/>
            <w:vMerge w:val="restart"/>
            <w:shd w:val="clear" w:color="auto" w:fill="E7F0F9"/>
            <w:tcMar>
              <w:left w:w="105" w:type="dxa"/>
              <w:right w:w="105" w:type="dxa"/>
            </w:tcMar>
            <w:vAlign w:val="center"/>
          </w:tcPr>
          <w:p w14:paraId="1D061388" w14:textId="4F7345E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MIQ: Ch 31 </w:t>
            </w:r>
          </w:p>
          <w:p w14:paraId="1F945383" w14:textId="693DD61A" w:rsidR="20D91024" w:rsidRDefault="20D91024" w:rsidP="20D91024">
            <w:pPr>
              <w:spacing w:line="259" w:lineRule="auto"/>
              <w:rPr>
                <w:rFonts w:ascii="Calibri" w:eastAsia="Calibri" w:hAnsi="Calibri" w:cs="Calibri"/>
                <w:color w:val="000000" w:themeColor="text1"/>
                <w:sz w:val="18"/>
                <w:szCs w:val="18"/>
              </w:rPr>
            </w:pPr>
          </w:p>
          <w:p w14:paraId="54762379" w14:textId="0B3FB6C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33</w:t>
            </w:r>
          </w:p>
        </w:tc>
        <w:tc>
          <w:tcPr>
            <w:tcW w:w="1713" w:type="dxa"/>
            <w:vMerge w:val="restart"/>
            <w:shd w:val="clear" w:color="auto" w:fill="E7F0F9"/>
            <w:tcMar>
              <w:left w:w="105" w:type="dxa"/>
              <w:right w:w="105" w:type="dxa"/>
            </w:tcMar>
            <w:vAlign w:val="center"/>
          </w:tcPr>
          <w:p w14:paraId="7732D1C9" w14:textId="45AA765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Ch 31: Vital Signs </w:t>
            </w:r>
            <w:r w:rsidRPr="20D91024">
              <w:rPr>
                <w:rFonts w:ascii="Calibri" w:eastAsia="Calibri" w:hAnsi="Calibri" w:cs="Calibri"/>
                <w:i/>
                <w:iCs/>
                <w:color w:val="000000" w:themeColor="text1"/>
                <w:sz w:val="18"/>
                <w:szCs w:val="18"/>
              </w:rPr>
              <w:t>(10 min)</w:t>
            </w:r>
          </w:p>
        </w:tc>
        <w:tc>
          <w:tcPr>
            <w:tcW w:w="1830" w:type="dxa"/>
            <w:vMerge w:val="restart"/>
            <w:shd w:val="clear" w:color="auto" w:fill="E7F0F9"/>
            <w:tcMar>
              <w:left w:w="105" w:type="dxa"/>
              <w:right w:w="105" w:type="dxa"/>
            </w:tcMar>
            <w:vAlign w:val="center"/>
          </w:tcPr>
          <w:p w14:paraId="38B7F34C" w14:textId="07095EE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NGN CS: Vital Signs</w:t>
            </w:r>
          </w:p>
        </w:tc>
      </w:tr>
      <w:tr w:rsidR="20D91024" w14:paraId="01B9E40B" w14:textId="77777777" w:rsidTr="419B4FBD">
        <w:trPr>
          <w:trHeight w:val="435"/>
        </w:trPr>
        <w:tc>
          <w:tcPr>
            <w:tcW w:w="510" w:type="dxa"/>
            <w:vMerge/>
            <w:vAlign w:val="center"/>
          </w:tcPr>
          <w:p w14:paraId="6FFE4DC5" w14:textId="77777777" w:rsidR="00721199" w:rsidRDefault="00721199"/>
        </w:tc>
        <w:tc>
          <w:tcPr>
            <w:tcW w:w="585" w:type="dxa"/>
            <w:shd w:val="clear" w:color="auto" w:fill="E7F0F9"/>
            <w:tcMar>
              <w:left w:w="105" w:type="dxa"/>
              <w:right w:w="105" w:type="dxa"/>
            </w:tcMar>
            <w:vAlign w:val="center"/>
          </w:tcPr>
          <w:p w14:paraId="2769769D" w14:textId="49539B5B"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33</w:t>
            </w:r>
          </w:p>
        </w:tc>
        <w:tc>
          <w:tcPr>
            <w:tcW w:w="3465" w:type="dxa"/>
            <w:shd w:val="clear" w:color="auto" w:fill="E7F0F9"/>
            <w:tcMar>
              <w:left w:w="105" w:type="dxa"/>
              <w:right w:w="105" w:type="dxa"/>
            </w:tcMar>
            <w:vAlign w:val="center"/>
          </w:tcPr>
          <w:p w14:paraId="59026761" w14:textId="53EE7BD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Health Assessment &amp; Physical Exam</w:t>
            </w:r>
          </w:p>
          <w:p w14:paraId="184DEB19" w14:textId="52CDF86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Overview of the Health Assessment and Physical Exam</w:t>
            </w:r>
          </w:p>
        </w:tc>
        <w:tc>
          <w:tcPr>
            <w:tcW w:w="1830" w:type="dxa"/>
            <w:vMerge/>
            <w:vAlign w:val="center"/>
          </w:tcPr>
          <w:p w14:paraId="2E37AFA4" w14:textId="77777777" w:rsidR="00721199" w:rsidRDefault="00721199"/>
        </w:tc>
        <w:tc>
          <w:tcPr>
            <w:tcW w:w="1005" w:type="dxa"/>
            <w:vMerge/>
            <w:vAlign w:val="center"/>
          </w:tcPr>
          <w:p w14:paraId="4AE9ABCF" w14:textId="77777777" w:rsidR="00721199" w:rsidRDefault="00721199"/>
        </w:tc>
        <w:tc>
          <w:tcPr>
            <w:tcW w:w="1713" w:type="dxa"/>
            <w:vMerge/>
            <w:vAlign w:val="center"/>
          </w:tcPr>
          <w:p w14:paraId="0ECCF3C9" w14:textId="77777777" w:rsidR="00721199" w:rsidRDefault="00721199"/>
        </w:tc>
        <w:tc>
          <w:tcPr>
            <w:tcW w:w="1830" w:type="dxa"/>
            <w:vMerge/>
            <w:vAlign w:val="center"/>
          </w:tcPr>
          <w:p w14:paraId="0AB6C3BD" w14:textId="77777777" w:rsidR="00721199" w:rsidRDefault="00721199"/>
        </w:tc>
      </w:tr>
      <w:tr w:rsidR="20D91024" w14:paraId="54EF8F1E" w14:textId="77777777" w:rsidTr="419B4FBD">
        <w:trPr>
          <w:trHeight w:val="435"/>
        </w:trPr>
        <w:tc>
          <w:tcPr>
            <w:tcW w:w="510" w:type="dxa"/>
            <w:vMerge w:val="restart"/>
            <w:tcBorders>
              <w:bottom w:val="single" w:sz="6" w:space="0" w:color="000000" w:themeColor="text1"/>
            </w:tcBorders>
            <w:tcMar>
              <w:left w:w="105" w:type="dxa"/>
              <w:right w:w="105" w:type="dxa"/>
            </w:tcMar>
            <w:vAlign w:val="center"/>
          </w:tcPr>
          <w:p w14:paraId="11331911" w14:textId="7957AB93"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6</w:t>
            </w:r>
          </w:p>
        </w:tc>
        <w:tc>
          <w:tcPr>
            <w:tcW w:w="585" w:type="dxa"/>
            <w:tcBorders>
              <w:bottom w:val="single" w:sz="6" w:space="0" w:color="000000" w:themeColor="text1"/>
            </w:tcBorders>
            <w:tcMar>
              <w:left w:w="105" w:type="dxa"/>
              <w:right w:w="105" w:type="dxa"/>
            </w:tcMar>
            <w:vAlign w:val="center"/>
          </w:tcPr>
          <w:p w14:paraId="65D2FC92" w14:textId="128937F9"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20</w:t>
            </w:r>
          </w:p>
        </w:tc>
        <w:tc>
          <w:tcPr>
            <w:tcW w:w="3465" w:type="dxa"/>
            <w:tcBorders>
              <w:bottom w:val="single" w:sz="6" w:space="0" w:color="000000" w:themeColor="text1"/>
            </w:tcBorders>
            <w:tcMar>
              <w:left w:w="105" w:type="dxa"/>
              <w:right w:w="105" w:type="dxa"/>
            </w:tcMar>
            <w:vAlign w:val="center"/>
          </w:tcPr>
          <w:p w14:paraId="307EAB51" w14:textId="135517C8"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Family Nursing</w:t>
            </w:r>
          </w:p>
          <w:p w14:paraId="71AF1051" w14:textId="4988772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The Family and Family Nursing Care</w:t>
            </w:r>
          </w:p>
        </w:tc>
        <w:tc>
          <w:tcPr>
            <w:tcW w:w="1830" w:type="dxa"/>
            <w:vMerge w:val="restart"/>
            <w:tcBorders>
              <w:bottom w:val="single" w:sz="6" w:space="0" w:color="000000" w:themeColor="text1"/>
            </w:tcBorders>
            <w:tcMar>
              <w:left w:w="105" w:type="dxa"/>
              <w:right w:w="105" w:type="dxa"/>
            </w:tcMar>
            <w:vAlign w:val="center"/>
          </w:tcPr>
          <w:p w14:paraId="43513F48" w14:textId="79214D3D"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Chronic Disease </w:t>
            </w:r>
            <w:r w:rsidRPr="20D91024">
              <w:rPr>
                <w:rFonts w:ascii="Calibri" w:eastAsia="Calibri" w:hAnsi="Calibri" w:cs="Calibri"/>
                <w:i/>
                <w:iCs/>
                <w:color w:val="000000" w:themeColor="text1"/>
                <w:sz w:val="18"/>
                <w:szCs w:val="18"/>
              </w:rPr>
              <w:t>(7 min)</w:t>
            </w:r>
          </w:p>
        </w:tc>
        <w:tc>
          <w:tcPr>
            <w:tcW w:w="1005" w:type="dxa"/>
            <w:vMerge w:val="restart"/>
            <w:tcMar>
              <w:left w:w="105" w:type="dxa"/>
              <w:right w:w="105" w:type="dxa"/>
            </w:tcMar>
            <w:vAlign w:val="center"/>
          </w:tcPr>
          <w:p w14:paraId="4D500292" w14:textId="01855D8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MIQ: Ch 25 </w:t>
            </w:r>
          </w:p>
          <w:p w14:paraId="1EDB56BF" w14:textId="11D1B4C5" w:rsidR="20D91024" w:rsidRDefault="20D91024" w:rsidP="20D91024">
            <w:pPr>
              <w:spacing w:line="259" w:lineRule="auto"/>
              <w:rPr>
                <w:rFonts w:ascii="Calibri" w:eastAsia="Calibri" w:hAnsi="Calibri" w:cs="Calibri"/>
                <w:color w:val="000000" w:themeColor="text1"/>
                <w:sz w:val="18"/>
                <w:szCs w:val="18"/>
              </w:rPr>
            </w:pPr>
          </w:p>
          <w:p w14:paraId="385D26B8" w14:textId="005A0FA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20, 22, 23, 24</w:t>
            </w:r>
          </w:p>
        </w:tc>
        <w:tc>
          <w:tcPr>
            <w:tcW w:w="1713" w:type="dxa"/>
            <w:vMerge w:val="restart"/>
            <w:tcBorders>
              <w:bottom w:val="single" w:sz="6" w:space="0" w:color="000000" w:themeColor="text1"/>
            </w:tcBorders>
            <w:tcMar>
              <w:left w:w="105" w:type="dxa"/>
              <w:right w:w="105" w:type="dxa"/>
            </w:tcMar>
            <w:vAlign w:val="center"/>
          </w:tcPr>
          <w:p w14:paraId="718751B2" w14:textId="2EBF9A5A"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SH: Post-Op Check-In </w:t>
            </w:r>
            <w:r w:rsidRPr="20D91024">
              <w:rPr>
                <w:rFonts w:ascii="Calibri" w:eastAsia="Calibri" w:hAnsi="Calibri" w:cs="Calibri"/>
                <w:i/>
                <w:iCs/>
                <w:color w:val="000000" w:themeColor="text1"/>
                <w:sz w:val="18"/>
                <w:szCs w:val="18"/>
              </w:rPr>
              <w:t>(60 min)</w:t>
            </w:r>
          </w:p>
        </w:tc>
        <w:tc>
          <w:tcPr>
            <w:tcW w:w="1830" w:type="dxa"/>
            <w:vMerge w:val="restart"/>
            <w:tcBorders>
              <w:bottom w:val="single" w:sz="6" w:space="0" w:color="000000" w:themeColor="text1"/>
            </w:tcBorders>
            <w:tcMar>
              <w:left w:w="105" w:type="dxa"/>
              <w:right w:w="105" w:type="dxa"/>
            </w:tcMar>
            <w:vAlign w:val="center"/>
          </w:tcPr>
          <w:p w14:paraId="25310372" w14:textId="22DA196F" w:rsidR="20D91024" w:rsidRDefault="20D91024" w:rsidP="20D91024">
            <w:pPr>
              <w:spacing w:line="259" w:lineRule="auto"/>
              <w:rPr>
                <w:rFonts w:ascii="Calibri" w:eastAsia="Calibri" w:hAnsi="Calibri" w:cs="Calibri"/>
                <w:color w:val="000000" w:themeColor="text1"/>
                <w:sz w:val="18"/>
                <w:szCs w:val="18"/>
              </w:rPr>
            </w:pPr>
          </w:p>
        </w:tc>
      </w:tr>
      <w:tr w:rsidR="20D91024" w14:paraId="14F75984" w14:textId="77777777" w:rsidTr="419B4FBD">
        <w:trPr>
          <w:trHeight w:val="300"/>
        </w:trPr>
        <w:tc>
          <w:tcPr>
            <w:tcW w:w="510" w:type="dxa"/>
            <w:vMerge/>
            <w:vAlign w:val="center"/>
          </w:tcPr>
          <w:p w14:paraId="169223AA" w14:textId="77777777" w:rsidR="00721199" w:rsidRDefault="00721199"/>
        </w:tc>
        <w:tc>
          <w:tcPr>
            <w:tcW w:w="585" w:type="dxa"/>
            <w:tcMar>
              <w:left w:w="105" w:type="dxa"/>
              <w:right w:w="105" w:type="dxa"/>
            </w:tcMar>
            <w:vAlign w:val="center"/>
          </w:tcPr>
          <w:p w14:paraId="17FD3CF6" w14:textId="142CC14F"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22</w:t>
            </w:r>
          </w:p>
        </w:tc>
        <w:tc>
          <w:tcPr>
            <w:tcW w:w="3465" w:type="dxa"/>
            <w:tcMar>
              <w:left w:w="105" w:type="dxa"/>
              <w:right w:w="105" w:type="dxa"/>
            </w:tcMar>
            <w:vAlign w:val="center"/>
          </w:tcPr>
          <w:p w14:paraId="56E75DE9" w14:textId="0E36A4C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Developmental Theories</w:t>
            </w:r>
          </w:p>
          <w:p w14:paraId="4C81A06F" w14:textId="62FCA1C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Human Growth, Development, and Developmental Theories</w:t>
            </w:r>
          </w:p>
        </w:tc>
        <w:tc>
          <w:tcPr>
            <w:tcW w:w="1830" w:type="dxa"/>
            <w:vMerge/>
            <w:vAlign w:val="center"/>
          </w:tcPr>
          <w:p w14:paraId="526E4669" w14:textId="77777777" w:rsidR="00721199" w:rsidRDefault="00721199"/>
        </w:tc>
        <w:tc>
          <w:tcPr>
            <w:tcW w:w="1005" w:type="dxa"/>
            <w:vMerge/>
            <w:vAlign w:val="center"/>
          </w:tcPr>
          <w:p w14:paraId="7EB15EFD" w14:textId="77777777" w:rsidR="00721199" w:rsidRDefault="00721199"/>
        </w:tc>
        <w:tc>
          <w:tcPr>
            <w:tcW w:w="1713" w:type="dxa"/>
            <w:vMerge/>
            <w:vAlign w:val="center"/>
          </w:tcPr>
          <w:p w14:paraId="68A40CB3" w14:textId="77777777" w:rsidR="00721199" w:rsidRDefault="00721199"/>
        </w:tc>
        <w:tc>
          <w:tcPr>
            <w:tcW w:w="1830" w:type="dxa"/>
            <w:vMerge/>
            <w:vAlign w:val="center"/>
          </w:tcPr>
          <w:p w14:paraId="75367CB2" w14:textId="77777777" w:rsidR="00721199" w:rsidRDefault="00721199"/>
        </w:tc>
      </w:tr>
      <w:tr w:rsidR="20D91024" w14:paraId="360A8DEC" w14:textId="77777777" w:rsidTr="419B4FBD">
        <w:trPr>
          <w:trHeight w:val="300"/>
        </w:trPr>
        <w:tc>
          <w:tcPr>
            <w:tcW w:w="510" w:type="dxa"/>
            <w:vMerge/>
            <w:vAlign w:val="center"/>
          </w:tcPr>
          <w:p w14:paraId="56CA0C89" w14:textId="77777777" w:rsidR="00721199" w:rsidRDefault="00721199"/>
        </w:tc>
        <w:tc>
          <w:tcPr>
            <w:tcW w:w="585" w:type="dxa"/>
            <w:tcMar>
              <w:left w:w="105" w:type="dxa"/>
              <w:right w:w="105" w:type="dxa"/>
            </w:tcMar>
            <w:vAlign w:val="center"/>
          </w:tcPr>
          <w:p w14:paraId="3275B423" w14:textId="03CE59C6"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23</w:t>
            </w:r>
          </w:p>
        </w:tc>
        <w:tc>
          <w:tcPr>
            <w:tcW w:w="3465" w:type="dxa"/>
            <w:tcMar>
              <w:left w:w="105" w:type="dxa"/>
              <w:right w:w="105" w:type="dxa"/>
            </w:tcMar>
            <w:vAlign w:val="center"/>
          </w:tcPr>
          <w:p w14:paraId="0A187683" w14:textId="2D83D39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Conception Through Adolescence</w:t>
            </w:r>
          </w:p>
          <w:p w14:paraId="2226FF0E" w14:textId="386BAA98"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Toddlers and Preschoolers</w:t>
            </w:r>
          </w:p>
        </w:tc>
        <w:tc>
          <w:tcPr>
            <w:tcW w:w="1830" w:type="dxa"/>
            <w:vMerge/>
            <w:vAlign w:val="center"/>
          </w:tcPr>
          <w:p w14:paraId="3B183F93" w14:textId="77777777" w:rsidR="00721199" w:rsidRDefault="00721199"/>
        </w:tc>
        <w:tc>
          <w:tcPr>
            <w:tcW w:w="1005" w:type="dxa"/>
            <w:vMerge/>
            <w:vAlign w:val="center"/>
          </w:tcPr>
          <w:p w14:paraId="7CE4807C" w14:textId="77777777" w:rsidR="00721199" w:rsidRDefault="00721199"/>
        </w:tc>
        <w:tc>
          <w:tcPr>
            <w:tcW w:w="1713" w:type="dxa"/>
            <w:vMerge/>
            <w:vAlign w:val="center"/>
          </w:tcPr>
          <w:p w14:paraId="3801452E" w14:textId="77777777" w:rsidR="00721199" w:rsidRDefault="00721199"/>
        </w:tc>
        <w:tc>
          <w:tcPr>
            <w:tcW w:w="1830" w:type="dxa"/>
            <w:vMerge/>
            <w:vAlign w:val="center"/>
          </w:tcPr>
          <w:p w14:paraId="78AEB2CE" w14:textId="77777777" w:rsidR="00721199" w:rsidRDefault="00721199"/>
        </w:tc>
      </w:tr>
      <w:tr w:rsidR="20D91024" w14:paraId="5A46D0F1" w14:textId="77777777" w:rsidTr="419B4FBD">
        <w:trPr>
          <w:trHeight w:val="300"/>
        </w:trPr>
        <w:tc>
          <w:tcPr>
            <w:tcW w:w="510" w:type="dxa"/>
            <w:vMerge/>
            <w:vAlign w:val="center"/>
          </w:tcPr>
          <w:p w14:paraId="4145314E" w14:textId="77777777" w:rsidR="00721199" w:rsidRDefault="00721199"/>
        </w:tc>
        <w:tc>
          <w:tcPr>
            <w:tcW w:w="585" w:type="dxa"/>
            <w:tcMar>
              <w:left w:w="105" w:type="dxa"/>
              <w:right w:w="105" w:type="dxa"/>
            </w:tcMar>
            <w:vAlign w:val="center"/>
          </w:tcPr>
          <w:p w14:paraId="144FA0FB" w14:textId="25F5B3BF"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24</w:t>
            </w:r>
          </w:p>
        </w:tc>
        <w:tc>
          <w:tcPr>
            <w:tcW w:w="3465" w:type="dxa"/>
            <w:tcMar>
              <w:left w:w="105" w:type="dxa"/>
              <w:right w:w="105" w:type="dxa"/>
            </w:tcMar>
            <w:vAlign w:val="center"/>
          </w:tcPr>
          <w:p w14:paraId="20133F95" w14:textId="54A261F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Young and Middle Adults</w:t>
            </w:r>
          </w:p>
          <w:p w14:paraId="202665B3" w14:textId="66F5B39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Young Adulthood</w:t>
            </w:r>
          </w:p>
        </w:tc>
        <w:tc>
          <w:tcPr>
            <w:tcW w:w="1830" w:type="dxa"/>
            <w:vMerge/>
            <w:vAlign w:val="center"/>
          </w:tcPr>
          <w:p w14:paraId="4073CBFB" w14:textId="77777777" w:rsidR="00721199" w:rsidRDefault="00721199"/>
        </w:tc>
        <w:tc>
          <w:tcPr>
            <w:tcW w:w="1005" w:type="dxa"/>
            <w:vMerge/>
            <w:vAlign w:val="center"/>
          </w:tcPr>
          <w:p w14:paraId="72A83D0C" w14:textId="77777777" w:rsidR="00721199" w:rsidRDefault="00721199"/>
        </w:tc>
        <w:tc>
          <w:tcPr>
            <w:tcW w:w="1713" w:type="dxa"/>
            <w:vMerge/>
            <w:vAlign w:val="center"/>
          </w:tcPr>
          <w:p w14:paraId="17649708" w14:textId="77777777" w:rsidR="00721199" w:rsidRDefault="00721199"/>
        </w:tc>
        <w:tc>
          <w:tcPr>
            <w:tcW w:w="1830" w:type="dxa"/>
            <w:vMerge/>
            <w:vAlign w:val="center"/>
          </w:tcPr>
          <w:p w14:paraId="78439BF3" w14:textId="77777777" w:rsidR="00721199" w:rsidRDefault="00721199"/>
        </w:tc>
      </w:tr>
      <w:tr w:rsidR="20D91024" w14:paraId="003AB4D9" w14:textId="77777777" w:rsidTr="419B4FBD">
        <w:trPr>
          <w:trHeight w:val="330"/>
        </w:trPr>
        <w:tc>
          <w:tcPr>
            <w:tcW w:w="510" w:type="dxa"/>
            <w:vMerge/>
            <w:vAlign w:val="center"/>
          </w:tcPr>
          <w:p w14:paraId="45692F96" w14:textId="77777777" w:rsidR="00721199" w:rsidRDefault="00721199"/>
        </w:tc>
        <w:tc>
          <w:tcPr>
            <w:tcW w:w="585" w:type="dxa"/>
            <w:tcMar>
              <w:left w:w="105" w:type="dxa"/>
              <w:right w:w="105" w:type="dxa"/>
            </w:tcMar>
            <w:vAlign w:val="center"/>
          </w:tcPr>
          <w:p w14:paraId="68047FEA" w14:textId="4037DD7D"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25</w:t>
            </w:r>
          </w:p>
        </w:tc>
        <w:tc>
          <w:tcPr>
            <w:tcW w:w="3465" w:type="dxa"/>
            <w:tcMar>
              <w:left w:w="105" w:type="dxa"/>
              <w:right w:w="105" w:type="dxa"/>
            </w:tcMar>
            <w:vAlign w:val="center"/>
          </w:tcPr>
          <w:p w14:paraId="4F386CAA" w14:textId="1521FFE2"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Older Adults</w:t>
            </w:r>
          </w:p>
          <w:p w14:paraId="461F8BF9" w14:textId="337E6BE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Addressing the Health Concerns of Older Persons </w:t>
            </w:r>
          </w:p>
        </w:tc>
        <w:tc>
          <w:tcPr>
            <w:tcW w:w="1830" w:type="dxa"/>
            <w:vMerge/>
            <w:vAlign w:val="center"/>
          </w:tcPr>
          <w:p w14:paraId="3BBE42E4" w14:textId="77777777" w:rsidR="00721199" w:rsidRDefault="00721199"/>
        </w:tc>
        <w:tc>
          <w:tcPr>
            <w:tcW w:w="1005" w:type="dxa"/>
            <w:vMerge/>
            <w:vAlign w:val="center"/>
          </w:tcPr>
          <w:p w14:paraId="048C8FBA" w14:textId="77777777" w:rsidR="00721199" w:rsidRDefault="00721199"/>
        </w:tc>
        <w:tc>
          <w:tcPr>
            <w:tcW w:w="1713" w:type="dxa"/>
            <w:vMerge/>
            <w:vAlign w:val="center"/>
          </w:tcPr>
          <w:p w14:paraId="7F0853AB" w14:textId="77777777" w:rsidR="00721199" w:rsidRDefault="00721199"/>
        </w:tc>
        <w:tc>
          <w:tcPr>
            <w:tcW w:w="1830" w:type="dxa"/>
            <w:vMerge/>
            <w:vAlign w:val="center"/>
          </w:tcPr>
          <w:p w14:paraId="6339F19D" w14:textId="77777777" w:rsidR="00721199" w:rsidRDefault="00721199"/>
        </w:tc>
      </w:tr>
      <w:tr w:rsidR="20D91024" w14:paraId="6629D078" w14:textId="77777777" w:rsidTr="419B4FBD">
        <w:trPr>
          <w:trHeight w:val="300"/>
        </w:trPr>
        <w:tc>
          <w:tcPr>
            <w:tcW w:w="510" w:type="dxa"/>
            <w:shd w:val="clear" w:color="auto" w:fill="E7F0F9"/>
            <w:tcMar>
              <w:left w:w="105" w:type="dxa"/>
              <w:right w:w="105" w:type="dxa"/>
            </w:tcMar>
            <w:vAlign w:val="center"/>
          </w:tcPr>
          <w:p w14:paraId="2A21FFC8" w14:textId="27B1CB63"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7</w:t>
            </w:r>
          </w:p>
        </w:tc>
        <w:tc>
          <w:tcPr>
            <w:tcW w:w="585" w:type="dxa"/>
            <w:shd w:val="clear" w:color="auto" w:fill="E7F0F9"/>
            <w:tcMar>
              <w:left w:w="105" w:type="dxa"/>
              <w:right w:w="105" w:type="dxa"/>
            </w:tcMar>
            <w:vAlign w:val="center"/>
          </w:tcPr>
          <w:p w14:paraId="5B6FF3CF" w14:textId="15DD0BA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35</w:t>
            </w:r>
          </w:p>
        </w:tc>
        <w:tc>
          <w:tcPr>
            <w:tcW w:w="3465" w:type="dxa"/>
            <w:shd w:val="clear" w:color="auto" w:fill="E7F0F9"/>
            <w:tcMar>
              <w:left w:w="105" w:type="dxa"/>
              <w:right w:w="105" w:type="dxa"/>
            </w:tcMar>
            <w:vAlign w:val="center"/>
          </w:tcPr>
          <w:p w14:paraId="222C16EA" w14:textId="46410AD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Medication Administration and Management</w:t>
            </w:r>
          </w:p>
          <w:p w14:paraId="0B43876D" w14:textId="4E41B7E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Knowledge Base Related to Medication Administration</w:t>
            </w:r>
          </w:p>
          <w:p w14:paraId="0920FCDF" w14:textId="5F992598" w:rsidR="20D91024" w:rsidRDefault="31920C85" w:rsidP="419B4FBD">
            <w:pPr>
              <w:spacing w:line="259" w:lineRule="auto"/>
              <w:rPr>
                <w:rFonts w:ascii="Calibri" w:eastAsia="Calibri" w:hAnsi="Calibri" w:cs="Calibri"/>
                <w:color w:val="000000" w:themeColor="text1"/>
                <w:sz w:val="18"/>
                <w:szCs w:val="18"/>
              </w:rPr>
            </w:pPr>
            <w:r w:rsidRPr="419B4FBD">
              <w:rPr>
                <w:rFonts w:ascii="Calibri" w:eastAsia="Calibri" w:hAnsi="Calibri" w:cs="Calibri"/>
                <w:b/>
                <w:bCs/>
                <w:i/>
                <w:iCs/>
                <w:color w:val="000000" w:themeColor="text1"/>
                <w:sz w:val="18"/>
                <w:szCs w:val="18"/>
              </w:rPr>
              <w:t>Lesson:</w:t>
            </w:r>
            <w:r w:rsidRPr="419B4FBD">
              <w:rPr>
                <w:rFonts w:ascii="Calibri" w:eastAsia="Calibri" w:hAnsi="Calibri" w:cs="Calibri"/>
                <w:i/>
                <w:iCs/>
                <w:color w:val="000000" w:themeColor="text1"/>
                <w:sz w:val="18"/>
                <w:szCs w:val="18"/>
              </w:rPr>
              <w:t xml:space="preserve"> Medication Administration</w:t>
            </w:r>
          </w:p>
        </w:tc>
        <w:tc>
          <w:tcPr>
            <w:tcW w:w="1830" w:type="dxa"/>
            <w:shd w:val="clear" w:color="auto" w:fill="E7F0F9"/>
            <w:tcMar>
              <w:left w:w="105" w:type="dxa"/>
              <w:right w:w="105" w:type="dxa"/>
            </w:tcMar>
            <w:vAlign w:val="center"/>
          </w:tcPr>
          <w:p w14:paraId="2A183838" w14:textId="37992E6A" w:rsidR="20D91024" w:rsidRDefault="20D91024" w:rsidP="20D91024">
            <w:pPr>
              <w:spacing w:line="259" w:lineRule="auto"/>
              <w:rPr>
                <w:rFonts w:ascii="Calibri" w:eastAsia="Calibri" w:hAnsi="Calibri" w:cs="Calibri"/>
                <w:color w:val="000000" w:themeColor="text1"/>
                <w:sz w:val="18"/>
                <w:szCs w:val="18"/>
              </w:rPr>
            </w:pPr>
          </w:p>
        </w:tc>
        <w:tc>
          <w:tcPr>
            <w:tcW w:w="1005" w:type="dxa"/>
            <w:shd w:val="clear" w:color="auto" w:fill="E7F0F9"/>
            <w:tcMar>
              <w:left w:w="105" w:type="dxa"/>
              <w:right w:w="105" w:type="dxa"/>
            </w:tcMar>
            <w:vAlign w:val="center"/>
          </w:tcPr>
          <w:p w14:paraId="64C1DE1F" w14:textId="2BEDD88D"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35</w:t>
            </w:r>
          </w:p>
        </w:tc>
        <w:tc>
          <w:tcPr>
            <w:tcW w:w="1713" w:type="dxa"/>
            <w:shd w:val="clear" w:color="auto" w:fill="E7F0F9"/>
            <w:tcMar>
              <w:left w:w="105" w:type="dxa"/>
              <w:right w:w="105" w:type="dxa"/>
            </w:tcMar>
            <w:vAlign w:val="center"/>
          </w:tcPr>
          <w:p w14:paraId="6266412D" w14:textId="5FDC260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Ch 35: Administration Oral Medication </w:t>
            </w:r>
            <w:r w:rsidRPr="20D91024">
              <w:rPr>
                <w:rFonts w:ascii="Calibri" w:eastAsia="Calibri" w:hAnsi="Calibri" w:cs="Calibri"/>
                <w:i/>
                <w:iCs/>
                <w:color w:val="000000" w:themeColor="text1"/>
                <w:sz w:val="18"/>
                <w:szCs w:val="18"/>
              </w:rPr>
              <w:t>(1 min)</w:t>
            </w:r>
          </w:p>
        </w:tc>
        <w:tc>
          <w:tcPr>
            <w:tcW w:w="1830" w:type="dxa"/>
            <w:shd w:val="clear" w:color="auto" w:fill="E7F0F9"/>
            <w:tcMar>
              <w:left w:w="105" w:type="dxa"/>
              <w:right w:w="105" w:type="dxa"/>
            </w:tcMar>
            <w:vAlign w:val="center"/>
          </w:tcPr>
          <w:p w14:paraId="4F844ADF" w14:textId="193FEACB" w:rsidR="20D91024" w:rsidRDefault="20D91024" w:rsidP="20D91024">
            <w:pPr>
              <w:spacing w:line="259" w:lineRule="auto"/>
              <w:rPr>
                <w:rFonts w:ascii="Calibri" w:eastAsia="Calibri" w:hAnsi="Calibri" w:cs="Calibri"/>
                <w:color w:val="000000" w:themeColor="text1"/>
                <w:sz w:val="18"/>
                <w:szCs w:val="18"/>
              </w:rPr>
            </w:pPr>
          </w:p>
        </w:tc>
      </w:tr>
      <w:tr w:rsidR="20D91024" w14:paraId="784EA73C" w14:textId="77777777" w:rsidTr="419B4FBD">
        <w:trPr>
          <w:trHeight w:val="300"/>
        </w:trPr>
        <w:tc>
          <w:tcPr>
            <w:tcW w:w="510" w:type="dxa"/>
            <w:tcMar>
              <w:left w:w="105" w:type="dxa"/>
              <w:right w:w="105" w:type="dxa"/>
            </w:tcMar>
            <w:vAlign w:val="center"/>
          </w:tcPr>
          <w:p w14:paraId="62F895B9" w14:textId="252CDDC6"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8</w:t>
            </w:r>
          </w:p>
        </w:tc>
        <w:tc>
          <w:tcPr>
            <w:tcW w:w="10428" w:type="dxa"/>
            <w:gridSpan w:val="6"/>
            <w:tcMar>
              <w:left w:w="105" w:type="dxa"/>
              <w:right w:w="105" w:type="dxa"/>
            </w:tcMar>
            <w:vAlign w:val="center"/>
          </w:tcPr>
          <w:p w14:paraId="1DAF8B52" w14:textId="32BA8CCA" w:rsidR="20D91024" w:rsidRDefault="72EBA1B3" w:rsidP="419B4FBD">
            <w:pPr>
              <w:spacing w:line="259" w:lineRule="auto"/>
              <w:rPr>
                <w:rFonts w:ascii="Calibri" w:eastAsia="Calibri" w:hAnsi="Calibri" w:cs="Calibri"/>
                <w:color w:val="000000" w:themeColor="text1"/>
              </w:rPr>
            </w:pPr>
            <w:r w:rsidRPr="419B4FBD">
              <w:rPr>
                <w:rFonts w:ascii="Calibri" w:eastAsia="Calibri" w:hAnsi="Calibri" w:cs="Calibri"/>
                <w:b/>
                <w:bCs/>
                <w:color w:val="000000" w:themeColor="text1"/>
              </w:rPr>
              <w:t>Midterm Exam</w:t>
            </w:r>
          </w:p>
        </w:tc>
      </w:tr>
      <w:tr w:rsidR="20D91024" w14:paraId="1F799F02" w14:textId="77777777" w:rsidTr="419B4FBD">
        <w:trPr>
          <w:trHeight w:val="300"/>
        </w:trPr>
        <w:tc>
          <w:tcPr>
            <w:tcW w:w="510" w:type="dxa"/>
            <w:vMerge w:val="restart"/>
            <w:shd w:val="clear" w:color="auto" w:fill="E7F0F9"/>
            <w:tcMar>
              <w:left w:w="105" w:type="dxa"/>
              <w:right w:w="105" w:type="dxa"/>
            </w:tcMar>
            <w:vAlign w:val="center"/>
          </w:tcPr>
          <w:p w14:paraId="7B27A64D" w14:textId="78779AFB"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9</w:t>
            </w:r>
          </w:p>
        </w:tc>
        <w:tc>
          <w:tcPr>
            <w:tcW w:w="585" w:type="dxa"/>
            <w:shd w:val="clear" w:color="auto" w:fill="E7F0F9"/>
            <w:tcMar>
              <w:left w:w="105" w:type="dxa"/>
              <w:right w:w="105" w:type="dxa"/>
            </w:tcMar>
            <w:vAlign w:val="center"/>
          </w:tcPr>
          <w:p w14:paraId="5D41B53C" w14:textId="205E5A49"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16</w:t>
            </w:r>
          </w:p>
        </w:tc>
        <w:tc>
          <w:tcPr>
            <w:tcW w:w="3465" w:type="dxa"/>
            <w:shd w:val="clear" w:color="auto" w:fill="E7F0F9"/>
            <w:tcMar>
              <w:left w:w="105" w:type="dxa"/>
              <w:right w:w="105" w:type="dxa"/>
            </w:tcMar>
            <w:vAlign w:val="center"/>
          </w:tcPr>
          <w:p w14:paraId="30B844B2" w14:textId="05ABE99C"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Documentation and Reporting</w:t>
            </w:r>
          </w:p>
          <w:p w14:paraId="72257516" w14:textId="58D7F21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Purpose and Security Considerations of Medical Records</w:t>
            </w:r>
          </w:p>
        </w:tc>
        <w:tc>
          <w:tcPr>
            <w:tcW w:w="1830" w:type="dxa"/>
            <w:vMerge w:val="restart"/>
            <w:shd w:val="clear" w:color="auto" w:fill="E7F0F9"/>
            <w:tcMar>
              <w:left w:w="105" w:type="dxa"/>
              <w:right w:w="105" w:type="dxa"/>
            </w:tcMar>
            <w:vAlign w:val="center"/>
          </w:tcPr>
          <w:p w14:paraId="3295F6F1" w14:textId="47B498B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Overview of Communication </w:t>
            </w:r>
            <w:r w:rsidRPr="20D91024">
              <w:rPr>
                <w:rFonts w:ascii="Calibri" w:eastAsia="Calibri" w:hAnsi="Calibri" w:cs="Calibri"/>
                <w:i/>
                <w:iCs/>
                <w:color w:val="000000" w:themeColor="text1"/>
                <w:sz w:val="18"/>
                <w:szCs w:val="18"/>
              </w:rPr>
              <w:t>(6 min)</w:t>
            </w:r>
          </w:p>
          <w:p w14:paraId="43C03CF5" w14:textId="6A6F50DC" w:rsidR="20D91024" w:rsidRDefault="20D91024" w:rsidP="20D91024">
            <w:pPr>
              <w:spacing w:line="259" w:lineRule="auto"/>
              <w:rPr>
                <w:rFonts w:ascii="Calibri" w:eastAsia="Calibri" w:hAnsi="Calibri" w:cs="Calibri"/>
                <w:color w:val="000000" w:themeColor="text1"/>
                <w:sz w:val="18"/>
                <w:szCs w:val="18"/>
              </w:rPr>
            </w:pPr>
          </w:p>
          <w:p w14:paraId="6D61EBA5" w14:textId="790373B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Patient Education in Nursing Practice </w:t>
            </w:r>
            <w:r w:rsidRPr="20D91024">
              <w:rPr>
                <w:rFonts w:ascii="Calibri" w:eastAsia="Calibri" w:hAnsi="Calibri" w:cs="Calibri"/>
                <w:i/>
                <w:iCs/>
                <w:color w:val="000000" w:themeColor="text1"/>
                <w:sz w:val="18"/>
                <w:szCs w:val="18"/>
              </w:rPr>
              <w:t>(7 min)</w:t>
            </w:r>
          </w:p>
          <w:p w14:paraId="142BB350" w14:textId="3775F1E4" w:rsidR="20D91024" w:rsidRDefault="20D91024" w:rsidP="20D91024">
            <w:pPr>
              <w:spacing w:line="259" w:lineRule="auto"/>
              <w:rPr>
                <w:rFonts w:ascii="Calibri" w:eastAsia="Calibri" w:hAnsi="Calibri" w:cs="Calibri"/>
                <w:color w:val="000000" w:themeColor="text1"/>
                <w:sz w:val="18"/>
                <w:szCs w:val="18"/>
              </w:rPr>
            </w:pPr>
          </w:p>
          <w:p w14:paraId="02DC26D2" w14:textId="28C5481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Documentation in the HER </w:t>
            </w:r>
            <w:r w:rsidRPr="20D91024">
              <w:rPr>
                <w:rFonts w:ascii="Calibri" w:eastAsia="Calibri" w:hAnsi="Calibri" w:cs="Calibri"/>
                <w:i/>
                <w:iCs/>
                <w:color w:val="000000" w:themeColor="text1"/>
                <w:sz w:val="18"/>
                <w:szCs w:val="18"/>
              </w:rPr>
              <w:t>(9 min)</w:t>
            </w:r>
          </w:p>
        </w:tc>
        <w:tc>
          <w:tcPr>
            <w:tcW w:w="1005" w:type="dxa"/>
            <w:vMerge w:val="restart"/>
            <w:shd w:val="clear" w:color="auto" w:fill="E7F0F9"/>
            <w:tcMar>
              <w:left w:w="105" w:type="dxa"/>
              <w:right w:w="105" w:type="dxa"/>
            </w:tcMar>
            <w:vAlign w:val="center"/>
          </w:tcPr>
          <w:p w14:paraId="2D39520F" w14:textId="505B4297"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21</w:t>
            </w:r>
          </w:p>
          <w:p w14:paraId="01A23696" w14:textId="0E0E30E6" w:rsidR="20D91024" w:rsidRDefault="20D91024" w:rsidP="20D91024">
            <w:pPr>
              <w:spacing w:line="259" w:lineRule="auto"/>
              <w:rPr>
                <w:rFonts w:ascii="Calibri" w:eastAsia="Calibri" w:hAnsi="Calibri" w:cs="Calibri"/>
                <w:color w:val="000000" w:themeColor="text1"/>
                <w:sz w:val="18"/>
                <w:szCs w:val="18"/>
              </w:rPr>
            </w:pPr>
          </w:p>
          <w:p w14:paraId="5190C52B" w14:textId="6D8A627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16, 18</w:t>
            </w:r>
          </w:p>
        </w:tc>
        <w:tc>
          <w:tcPr>
            <w:tcW w:w="1713" w:type="dxa"/>
            <w:vMerge w:val="restart"/>
            <w:shd w:val="clear" w:color="auto" w:fill="E7F0F9"/>
            <w:tcMar>
              <w:left w:w="105" w:type="dxa"/>
              <w:right w:w="105" w:type="dxa"/>
            </w:tcMar>
            <w:vAlign w:val="center"/>
          </w:tcPr>
          <w:p w14:paraId="339FB416" w14:textId="519F7B0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Ch 18: SBAR Handoff </w:t>
            </w:r>
            <w:r w:rsidRPr="20D91024">
              <w:rPr>
                <w:rFonts w:ascii="Calibri" w:eastAsia="Calibri" w:hAnsi="Calibri" w:cs="Calibri"/>
                <w:i/>
                <w:iCs/>
                <w:color w:val="000000" w:themeColor="text1"/>
                <w:sz w:val="18"/>
                <w:szCs w:val="18"/>
              </w:rPr>
              <w:t>(1 min)</w:t>
            </w:r>
          </w:p>
        </w:tc>
        <w:tc>
          <w:tcPr>
            <w:tcW w:w="1830" w:type="dxa"/>
            <w:vMerge w:val="restart"/>
            <w:shd w:val="clear" w:color="auto" w:fill="E7F0F9"/>
            <w:tcMar>
              <w:left w:w="105" w:type="dxa"/>
              <w:right w:w="105" w:type="dxa"/>
            </w:tcMar>
            <w:vAlign w:val="center"/>
          </w:tcPr>
          <w:p w14:paraId="1A68FDA7" w14:textId="1EEEB20E" w:rsidR="20D91024" w:rsidRDefault="20D91024" w:rsidP="20D91024">
            <w:pPr>
              <w:spacing w:line="259" w:lineRule="auto"/>
              <w:rPr>
                <w:rFonts w:ascii="Calibri" w:eastAsia="Calibri" w:hAnsi="Calibri" w:cs="Calibri"/>
                <w:color w:val="000000" w:themeColor="text1"/>
                <w:sz w:val="18"/>
                <w:szCs w:val="18"/>
              </w:rPr>
            </w:pPr>
          </w:p>
        </w:tc>
      </w:tr>
      <w:tr w:rsidR="20D91024" w14:paraId="6E660712" w14:textId="77777777" w:rsidTr="419B4FBD">
        <w:trPr>
          <w:trHeight w:val="300"/>
        </w:trPr>
        <w:tc>
          <w:tcPr>
            <w:tcW w:w="510" w:type="dxa"/>
            <w:vMerge/>
            <w:vAlign w:val="center"/>
          </w:tcPr>
          <w:p w14:paraId="2351719D" w14:textId="77777777" w:rsidR="00721199" w:rsidRDefault="00721199"/>
        </w:tc>
        <w:tc>
          <w:tcPr>
            <w:tcW w:w="585" w:type="dxa"/>
            <w:shd w:val="clear" w:color="auto" w:fill="E7F0F9"/>
            <w:tcMar>
              <w:left w:w="105" w:type="dxa"/>
              <w:right w:w="105" w:type="dxa"/>
            </w:tcMar>
            <w:vAlign w:val="center"/>
          </w:tcPr>
          <w:p w14:paraId="41DE7DB6" w14:textId="26B0121D"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18</w:t>
            </w:r>
          </w:p>
        </w:tc>
        <w:tc>
          <w:tcPr>
            <w:tcW w:w="3465" w:type="dxa"/>
            <w:shd w:val="clear" w:color="auto" w:fill="E7F0F9"/>
            <w:tcMar>
              <w:left w:w="105" w:type="dxa"/>
              <w:right w:w="105" w:type="dxa"/>
            </w:tcMar>
            <w:vAlign w:val="center"/>
          </w:tcPr>
          <w:p w14:paraId="55196100" w14:textId="4F867B6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Communication and Relational Practice</w:t>
            </w:r>
          </w:p>
          <w:p w14:paraId="5860358D" w14:textId="57311E2C"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Communication Skills, Levels, and Forms </w:t>
            </w:r>
          </w:p>
        </w:tc>
        <w:tc>
          <w:tcPr>
            <w:tcW w:w="1830" w:type="dxa"/>
            <w:vMerge/>
            <w:vAlign w:val="center"/>
          </w:tcPr>
          <w:p w14:paraId="1304CD65" w14:textId="77777777" w:rsidR="00721199" w:rsidRDefault="00721199"/>
        </w:tc>
        <w:tc>
          <w:tcPr>
            <w:tcW w:w="1005" w:type="dxa"/>
            <w:vMerge/>
            <w:vAlign w:val="center"/>
          </w:tcPr>
          <w:p w14:paraId="350B9692" w14:textId="77777777" w:rsidR="00721199" w:rsidRDefault="00721199"/>
        </w:tc>
        <w:tc>
          <w:tcPr>
            <w:tcW w:w="1713" w:type="dxa"/>
            <w:vMerge/>
            <w:vAlign w:val="center"/>
          </w:tcPr>
          <w:p w14:paraId="4CC293DE" w14:textId="77777777" w:rsidR="00721199" w:rsidRDefault="00721199"/>
        </w:tc>
        <w:tc>
          <w:tcPr>
            <w:tcW w:w="1830" w:type="dxa"/>
            <w:vMerge/>
            <w:vAlign w:val="center"/>
          </w:tcPr>
          <w:p w14:paraId="34F7F660" w14:textId="77777777" w:rsidR="00721199" w:rsidRDefault="00721199"/>
        </w:tc>
      </w:tr>
      <w:tr w:rsidR="20D91024" w14:paraId="35628A89" w14:textId="77777777" w:rsidTr="419B4FBD">
        <w:trPr>
          <w:trHeight w:val="120"/>
        </w:trPr>
        <w:tc>
          <w:tcPr>
            <w:tcW w:w="510" w:type="dxa"/>
            <w:vMerge/>
            <w:vAlign w:val="center"/>
          </w:tcPr>
          <w:p w14:paraId="248DC734" w14:textId="77777777" w:rsidR="00721199" w:rsidRDefault="00721199"/>
        </w:tc>
        <w:tc>
          <w:tcPr>
            <w:tcW w:w="585" w:type="dxa"/>
            <w:shd w:val="clear" w:color="auto" w:fill="E7F0F9"/>
            <w:tcMar>
              <w:left w:w="105" w:type="dxa"/>
              <w:right w:w="105" w:type="dxa"/>
            </w:tcMar>
            <w:vAlign w:val="center"/>
          </w:tcPr>
          <w:p w14:paraId="373BCF8F" w14:textId="7D194F62"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21</w:t>
            </w:r>
          </w:p>
        </w:tc>
        <w:tc>
          <w:tcPr>
            <w:tcW w:w="3465" w:type="dxa"/>
            <w:shd w:val="clear" w:color="auto" w:fill="E7F0F9"/>
            <w:tcMar>
              <w:left w:w="105" w:type="dxa"/>
              <w:right w:w="105" w:type="dxa"/>
            </w:tcMar>
            <w:vAlign w:val="center"/>
          </w:tcPr>
          <w:p w14:paraId="35F90FDF" w14:textId="7E728F3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Patient Education</w:t>
            </w:r>
          </w:p>
          <w:p w14:paraId="1AA8F902" w14:textId="0BFC3BD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Patient Education, the Role of the Nurse, and Domains and Principles of Learning</w:t>
            </w:r>
          </w:p>
        </w:tc>
        <w:tc>
          <w:tcPr>
            <w:tcW w:w="1830" w:type="dxa"/>
            <w:vMerge/>
            <w:vAlign w:val="center"/>
          </w:tcPr>
          <w:p w14:paraId="528C9003" w14:textId="77777777" w:rsidR="00721199" w:rsidRDefault="00721199"/>
        </w:tc>
        <w:tc>
          <w:tcPr>
            <w:tcW w:w="1005" w:type="dxa"/>
            <w:vMerge/>
            <w:vAlign w:val="center"/>
          </w:tcPr>
          <w:p w14:paraId="0730E9FA" w14:textId="77777777" w:rsidR="00721199" w:rsidRDefault="00721199"/>
        </w:tc>
        <w:tc>
          <w:tcPr>
            <w:tcW w:w="1713" w:type="dxa"/>
            <w:vMerge/>
            <w:vAlign w:val="center"/>
          </w:tcPr>
          <w:p w14:paraId="3DF8908A" w14:textId="77777777" w:rsidR="00721199" w:rsidRDefault="00721199"/>
        </w:tc>
        <w:tc>
          <w:tcPr>
            <w:tcW w:w="1830" w:type="dxa"/>
            <w:vMerge/>
            <w:vAlign w:val="center"/>
          </w:tcPr>
          <w:p w14:paraId="764ED7F2" w14:textId="77777777" w:rsidR="00721199" w:rsidRDefault="00721199"/>
        </w:tc>
      </w:tr>
      <w:tr w:rsidR="20D91024" w14:paraId="0D1632AD" w14:textId="77777777" w:rsidTr="419B4FBD">
        <w:trPr>
          <w:trHeight w:val="300"/>
        </w:trPr>
        <w:tc>
          <w:tcPr>
            <w:tcW w:w="510" w:type="dxa"/>
            <w:vMerge w:val="restart"/>
            <w:tcMar>
              <w:left w:w="105" w:type="dxa"/>
              <w:right w:w="105" w:type="dxa"/>
            </w:tcMar>
            <w:vAlign w:val="center"/>
          </w:tcPr>
          <w:p w14:paraId="2247D3DE" w14:textId="0CAE9CF1"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10</w:t>
            </w:r>
          </w:p>
        </w:tc>
        <w:tc>
          <w:tcPr>
            <w:tcW w:w="585" w:type="dxa"/>
            <w:tcMar>
              <w:left w:w="105" w:type="dxa"/>
              <w:right w:w="105" w:type="dxa"/>
            </w:tcMar>
            <w:vAlign w:val="center"/>
          </w:tcPr>
          <w:p w14:paraId="04612578" w14:textId="3B5FAD57"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37</w:t>
            </w:r>
          </w:p>
        </w:tc>
        <w:tc>
          <w:tcPr>
            <w:tcW w:w="3465" w:type="dxa"/>
            <w:tcMar>
              <w:left w:w="105" w:type="dxa"/>
              <w:right w:w="105" w:type="dxa"/>
            </w:tcMar>
            <w:vAlign w:val="center"/>
          </w:tcPr>
          <w:p w14:paraId="1DA3BE7D" w14:textId="676B196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Activity and Exercise</w:t>
            </w:r>
          </w:p>
          <w:p w14:paraId="254112C9" w14:textId="7E8AA7A2"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Activity and Exercise Intervention </w:t>
            </w:r>
          </w:p>
        </w:tc>
        <w:tc>
          <w:tcPr>
            <w:tcW w:w="1830" w:type="dxa"/>
            <w:vMerge w:val="restart"/>
            <w:tcMar>
              <w:left w:w="105" w:type="dxa"/>
              <w:right w:w="105" w:type="dxa"/>
            </w:tcMar>
            <w:vAlign w:val="center"/>
          </w:tcPr>
          <w:p w14:paraId="356B0F59" w14:textId="148BE65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Integumentary System and Mucous Membranes </w:t>
            </w:r>
            <w:r w:rsidRPr="20D91024">
              <w:rPr>
                <w:rFonts w:ascii="Calibri" w:eastAsia="Calibri" w:hAnsi="Calibri" w:cs="Calibri"/>
                <w:i/>
                <w:iCs/>
                <w:color w:val="000000" w:themeColor="text1"/>
                <w:sz w:val="18"/>
                <w:szCs w:val="18"/>
              </w:rPr>
              <w:t>(5 min)</w:t>
            </w:r>
          </w:p>
        </w:tc>
        <w:tc>
          <w:tcPr>
            <w:tcW w:w="1005" w:type="dxa"/>
            <w:vMerge w:val="restart"/>
            <w:tcMar>
              <w:left w:w="105" w:type="dxa"/>
              <w:right w:w="105" w:type="dxa"/>
            </w:tcMar>
            <w:vAlign w:val="center"/>
          </w:tcPr>
          <w:p w14:paraId="66643E8A" w14:textId="01D7A44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47</w:t>
            </w:r>
          </w:p>
          <w:p w14:paraId="5C901CB4" w14:textId="44628AAD" w:rsidR="20D91024" w:rsidRDefault="20D91024" w:rsidP="20D91024">
            <w:pPr>
              <w:spacing w:line="259" w:lineRule="auto"/>
              <w:rPr>
                <w:rFonts w:ascii="Calibri" w:eastAsia="Calibri" w:hAnsi="Calibri" w:cs="Calibri"/>
                <w:color w:val="000000" w:themeColor="text1"/>
                <w:sz w:val="18"/>
                <w:szCs w:val="18"/>
              </w:rPr>
            </w:pPr>
          </w:p>
          <w:p w14:paraId="7748C58C" w14:textId="1544864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37, 39, 46</w:t>
            </w:r>
          </w:p>
        </w:tc>
        <w:tc>
          <w:tcPr>
            <w:tcW w:w="1713" w:type="dxa"/>
            <w:vMerge w:val="restart"/>
            <w:tcMar>
              <w:left w:w="105" w:type="dxa"/>
              <w:right w:w="105" w:type="dxa"/>
            </w:tcMar>
            <w:vAlign w:val="center"/>
          </w:tcPr>
          <w:p w14:paraId="7D935707" w14:textId="3A5DC47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Ch 47: Pressure Ulcer Identification </w:t>
            </w:r>
            <w:r w:rsidRPr="20D91024">
              <w:rPr>
                <w:rFonts w:ascii="Calibri" w:eastAsia="Calibri" w:hAnsi="Calibri" w:cs="Calibri"/>
                <w:i/>
                <w:iCs/>
                <w:color w:val="000000" w:themeColor="text1"/>
                <w:sz w:val="18"/>
                <w:szCs w:val="18"/>
              </w:rPr>
              <w:t>(10 min)</w:t>
            </w:r>
          </w:p>
          <w:p w14:paraId="61A4D7BF" w14:textId="168E3461" w:rsidR="20D91024" w:rsidRDefault="20D91024" w:rsidP="20D91024">
            <w:pPr>
              <w:spacing w:line="259" w:lineRule="auto"/>
              <w:rPr>
                <w:rFonts w:ascii="Calibri" w:eastAsia="Calibri" w:hAnsi="Calibri" w:cs="Calibri"/>
                <w:color w:val="000000" w:themeColor="text1"/>
                <w:sz w:val="18"/>
                <w:szCs w:val="18"/>
              </w:rPr>
            </w:pPr>
          </w:p>
          <w:p w14:paraId="7C25F07E" w14:textId="3CE833E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SH: Pressure Injury </w:t>
            </w:r>
            <w:r w:rsidRPr="20D91024">
              <w:rPr>
                <w:rFonts w:ascii="Calibri" w:eastAsia="Calibri" w:hAnsi="Calibri" w:cs="Calibri"/>
                <w:i/>
                <w:iCs/>
                <w:color w:val="000000" w:themeColor="text1"/>
                <w:sz w:val="18"/>
                <w:szCs w:val="18"/>
              </w:rPr>
              <w:t>(60 min)</w:t>
            </w:r>
          </w:p>
        </w:tc>
        <w:tc>
          <w:tcPr>
            <w:tcW w:w="1830" w:type="dxa"/>
            <w:vMerge w:val="restart"/>
            <w:tcMar>
              <w:left w:w="105" w:type="dxa"/>
              <w:right w:w="105" w:type="dxa"/>
            </w:tcMar>
            <w:vAlign w:val="center"/>
          </w:tcPr>
          <w:p w14:paraId="2E078112" w14:textId="43EDFA6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NGN CS: Skin Integrity</w:t>
            </w:r>
          </w:p>
          <w:p w14:paraId="25AE03B8" w14:textId="2A095972"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NGN CS: Mobility</w:t>
            </w:r>
          </w:p>
        </w:tc>
      </w:tr>
      <w:tr w:rsidR="20D91024" w14:paraId="7FE03D8F" w14:textId="77777777" w:rsidTr="419B4FBD">
        <w:trPr>
          <w:trHeight w:val="300"/>
        </w:trPr>
        <w:tc>
          <w:tcPr>
            <w:tcW w:w="510" w:type="dxa"/>
            <w:vMerge/>
            <w:vAlign w:val="center"/>
          </w:tcPr>
          <w:p w14:paraId="3F45FBA3" w14:textId="77777777" w:rsidR="00721199" w:rsidRDefault="00721199"/>
        </w:tc>
        <w:tc>
          <w:tcPr>
            <w:tcW w:w="585" w:type="dxa"/>
            <w:tcMar>
              <w:left w:w="105" w:type="dxa"/>
              <w:right w:w="105" w:type="dxa"/>
            </w:tcMar>
            <w:vAlign w:val="center"/>
          </w:tcPr>
          <w:p w14:paraId="738B1CDE" w14:textId="422DF484"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39</w:t>
            </w:r>
          </w:p>
        </w:tc>
        <w:tc>
          <w:tcPr>
            <w:tcW w:w="3465" w:type="dxa"/>
            <w:tcMar>
              <w:left w:w="105" w:type="dxa"/>
              <w:right w:w="105" w:type="dxa"/>
            </w:tcMar>
            <w:vAlign w:val="center"/>
          </w:tcPr>
          <w:p w14:paraId="27850851" w14:textId="6EF8C43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Hygiene</w:t>
            </w:r>
          </w:p>
          <w:p w14:paraId="7BEA4DA2" w14:textId="028FFF15"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Care Related to Hygiene </w:t>
            </w:r>
          </w:p>
        </w:tc>
        <w:tc>
          <w:tcPr>
            <w:tcW w:w="1830" w:type="dxa"/>
            <w:vMerge/>
            <w:vAlign w:val="center"/>
          </w:tcPr>
          <w:p w14:paraId="5E1D013F" w14:textId="77777777" w:rsidR="00721199" w:rsidRDefault="00721199"/>
        </w:tc>
        <w:tc>
          <w:tcPr>
            <w:tcW w:w="1005" w:type="dxa"/>
            <w:vMerge/>
            <w:vAlign w:val="center"/>
          </w:tcPr>
          <w:p w14:paraId="423A0514" w14:textId="77777777" w:rsidR="00721199" w:rsidRDefault="00721199"/>
        </w:tc>
        <w:tc>
          <w:tcPr>
            <w:tcW w:w="1713" w:type="dxa"/>
            <w:vMerge/>
            <w:vAlign w:val="center"/>
          </w:tcPr>
          <w:p w14:paraId="43B76294" w14:textId="77777777" w:rsidR="00721199" w:rsidRDefault="00721199"/>
        </w:tc>
        <w:tc>
          <w:tcPr>
            <w:tcW w:w="1830" w:type="dxa"/>
            <w:vMerge/>
            <w:vAlign w:val="center"/>
          </w:tcPr>
          <w:p w14:paraId="36B3A885" w14:textId="77777777" w:rsidR="00721199" w:rsidRDefault="00721199"/>
        </w:tc>
      </w:tr>
      <w:tr w:rsidR="20D91024" w14:paraId="61DE6B26" w14:textId="77777777" w:rsidTr="419B4FBD">
        <w:trPr>
          <w:trHeight w:val="300"/>
        </w:trPr>
        <w:tc>
          <w:tcPr>
            <w:tcW w:w="510" w:type="dxa"/>
            <w:vMerge/>
            <w:vAlign w:val="center"/>
          </w:tcPr>
          <w:p w14:paraId="7DAAC710" w14:textId="77777777" w:rsidR="00721199" w:rsidRDefault="00721199"/>
        </w:tc>
        <w:tc>
          <w:tcPr>
            <w:tcW w:w="585" w:type="dxa"/>
            <w:tcMar>
              <w:left w:w="105" w:type="dxa"/>
              <w:right w:w="105" w:type="dxa"/>
            </w:tcMar>
            <w:vAlign w:val="center"/>
          </w:tcPr>
          <w:p w14:paraId="45D21694" w14:textId="447E2BBC"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46</w:t>
            </w:r>
          </w:p>
        </w:tc>
        <w:tc>
          <w:tcPr>
            <w:tcW w:w="3465" w:type="dxa"/>
            <w:tcMar>
              <w:left w:w="105" w:type="dxa"/>
              <w:right w:w="105" w:type="dxa"/>
            </w:tcMar>
            <w:vAlign w:val="center"/>
          </w:tcPr>
          <w:p w14:paraId="65D09971" w14:textId="02DB73F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 xml:space="preserve"> </w:t>
            </w:r>
            <w:r w:rsidRPr="20D91024">
              <w:rPr>
                <w:rFonts w:ascii="Calibri" w:eastAsia="Calibri" w:hAnsi="Calibri" w:cs="Calibri"/>
                <w:color w:val="000000" w:themeColor="text1"/>
                <w:sz w:val="18"/>
                <w:szCs w:val="18"/>
              </w:rPr>
              <w:t>Mobility and Immobility</w:t>
            </w:r>
          </w:p>
          <w:p w14:paraId="514E74EA" w14:textId="0B77A72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Critical Thinking and Nursing Assessment Related to Mobility and Immobility</w:t>
            </w:r>
          </w:p>
        </w:tc>
        <w:tc>
          <w:tcPr>
            <w:tcW w:w="1830" w:type="dxa"/>
            <w:vMerge/>
            <w:vAlign w:val="center"/>
          </w:tcPr>
          <w:p w14:paraId="5C526535" w14:textId="77777777" w:rsidR="00721199" w:rsidRDefault="00721199"/>
        </w:tc>
        <w:tc>
          <w:tcPr>
            <w:tcW w:w="1005" w:type="dxa"/>
            <w:vMerge/>
            <w:vAlign w:val="center"/>
          </w:tcPr>
          <w:p w14:paraId="098EBF9C" w14:textId="77777777" w:rsidR="00721199" w:rsidRDefault="00721199"/>
        </w:tc>
        <w:tc>
          <w:tcPr>
            <w:tcW w:w="1713" w:type="dxa"/>
            <w:vMerge/>
            <w:vAlign w:val="center"/>
          </w:tcPr>
          <w:p w14:paraId="75BF3BFE" w14:textId="77777777" w:rsidR="00721199" w:rsidRDefault="00721199"/>
        </w:tc>
        <w:tc>
          <w:tcPr>
            <w:tcW w:w="1830" w:type="dxa"/>
            <w:vMerge/>
            <w:vAlign w:val="center"/>
          </w:tcPr>
          <w:p w14:paraId="4F2133A4" w14:textId="77777777" w:rsidR="00721199" w:rsidRDefault="00721199"/>
        </w:tc>
      </w:tr>
      <w:tr w:rsidR="20D91024" w14:paraId="46BD9BB1" w14:textId="77777777" w:rsidTr="419B4FBD">
        <w:trPr>
          <w:trHeight w:val="300"/>
        </w:trPr>
        <w:tc>
          <w:tcPr>
            <w:tcW w:w="510" w:type="dxa"/>
            <w:vMerge/>
            <w:vAlign w:val="center"/>
          </w:tcPr>
          <w:p w14:paraId="4353A757" w14:textId="77777777" w:rsidR="00721199" w:rsidRDefault="00721199"/>
        </w:tc>
        <w:tc>
          <w:tcPr>
            <w:tcW w:w="585" w:type="dxa"/>
            <w:tcMar>
              <w:left w:w="105" w:type="dxa"/>
              <w:right w:w="105" w:type="dxa"/>
            </w:tcMar>
            <w:vAlign w:val="center"/>
          </w:tcPr>
          <w:p w14:paraId="4B89171A" w14:textId="743F6B48"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47</w:t>
            </w:r>
          </w:p>
        </w:tc>
        <w:tc>
          <w:tcPr>
            <w:tcW w:w="3465" w:type="dxa"/>
            <w:tcMar>
              <w:left w:w="105" w:type="dxa"/>
              <w:right w:w="105" w:type="dxa"/>
            </w:tcMar>
            <w:vAlign w:val="center"/>
          </w:tcPr>
          <w:p w14:paraId="35AD4CB9" w14:textId="7924A7FC"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Skin Integrity and Wound Care</w:t>
            </w:r>
          </w:p>
          <w:p w14:paraId="704EBEE2" w14:textId="0943693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Critical Thinking and Nursing Assessment Related to Wounds </w:t>
            </w:r>
          </w:p>
        </w:tc>
        <w:tc>
          <w:tcPr>
            <w:tcW w:w="1830" w:type="dxa"/>
            <w:vMerge/>
            <w:vAlign w:val="center"/>
          </w:tcPr>
          <w:p w14:paraId="463E38A8" w14:textId="77777777" w:rsidR="00721199" w:rsidRDefault="00721199"/>
        </w:tc>
        <w:tc>
          <w:tcPr>
            <w:tcW w:w="1005" w:type="dxa"/>
            <w:vMerge/>
            <w:vAlign w:val="center"/>
          </w:tcPr>
          <w:p w14:paraId="733E9B95" w14:textId="77777777" w:rsidR="00721199" w:rsidRDefault="00721199"/>
        </w:tc>
        <w:tc>
          <w:tcPr>
            <w:tcW w:w="1713" w:type="dxa"/>
            <w:vMerge/>
            <w:vAlign w:val="center"/>
          </w:tcPr>
          <w:p w14:paraId="72FDD420" w14:textId="77777777" w:rsidR="00721199" w:rsidRDefault="00721199"/>
        </w:tc>
        <w:tc>
          <w:tcPr>
            <w:tcW w:w="1830" w:type="dxa"/>
            <w:vMerge/>
            <w:vAlign w:val="center"/>
          </w:tcPr>
          <w:p w14:paraId="5DA992B6" w14:textId="77777777" w:rsidR="00721199" w:rsidRDefault="00721199"/>
        </w:tc>
      </w:tr>
      <w:tr w:rsidR="20D91024" w14:paraId="598262FE" w14:textId="77777777" w:rsidTr="419B4FBD">
        <w:trPr>
          <w:trHeight w:val="300"/>
        </w:trPr>
        <w:tc>
          <w:tcPr>
            <w:tcW w:w="510" w:type="dxa"/>
            <w:vMerge w:val="restart"/>
            <w:shd w:val="clear" w:color="auto" w:fill="E7F0F9"/>
            <w:tcMar>
              <w:left w:w="105" w:type="dxa"/>
              <w:right w:w="105" w:type="dxa"/>
            </w:tcMar>
            <w:vAlign w:val="center"/>
          </w:tcPr>
          <w:p w14:paraId="54C448B8" w14:textId="1E56FB6F"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lastRenderedPageBreak/>
              <w:t>11</w:t>
            </w:r>
          </w:p>
        </w:tc>
        <w:tc>
          <w:tcPr>
            <w:tcW w:w="585" w:type="dxa"/>
            <w:shd w:val="clear" w:color="auto" w:fill="E7F0F9"/>
            <w:tcMar>
              <w:left w:w="105" w:type="dxa"/>
              <w:right w:w="105" w:type="dxa"/>
            </w:tcMar>
            <w:vAlign w:val="center"/>
          </w:tcPr>
          <w:p w14:paraId="232FD268" w14:textId="5D01B0A4"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40</w:t>
            </w:r>
          </w:p>
        </w:tc>
        <w:tc>
          <w:tcPr>
            <w:tcW w:w="3465" w:type="dxa"/>
            <w:shd w:val="clear" w:color="auto" w:fill="E7F0F9"/>
            <w:tcMar>
              <w:left w:w="105" w:type="dxa"/>
              <w:right w:w="105" w:type="dxa"/>
            </w:tcMar>
            <w:vAlign w:val="center"/>
          </w:tcPr>
          <w:p w14:paraId="62C29168" w14:textId="7E5A8095"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Cardiopulmonary Functioning and Oxygenation</w:t>
            </w:r>
          </w:p>
          <w:p w14:paraId="7CE452B6" w14:textId="6693172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The Nursing Process</w:t>
            </w:r>
          </w:p>
          <w:p w14:paraId="60C1E813" w14:textId="2B27C41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Acute Care Related to Cardiopulmonary Functioning and Oxygenation </w:t>
            </w:r>
          </w:p>
        </w:tc>
        <w:tc>
          <w:tcPr>
            <w:tcW w:w="1830" w:type="dxa"/>
            <w:vMerge w:val="restart"/>
            <w:shd w:val="clear" w:color="auto" w:fill="E7F0F9"/>
            <w:tcMar>
              <w:left w:w="105" w:type="dxa"/>
              <w:right w:w="105" w:type="dxa"/>
            </w:tcMar>
            <w:vAlign w:val="center"/>
          </w:tcPr>
          <w:p w14:paraId="1694C894" w14:textId="0E7EFAF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Overview of Oxygenation &amp; Perfusion (10 mins)</w:t>
            </w:r>
          </w:p>
        </w:tc>
        <w:tc>
          <w:tcPr>
            <w:tcW w:w="1005" w:type="dxa"/>
            <w:vMerge w:val="restart"/>
            <w:tcBorders>
              <w:bottom w:val="single" w:sz="6" w:space="0" w:color="000000" w:themeColor="text1"/>
            </w:tcBorders>
            <w:shd w:val="clear" w:color="auto" w:fill="E7F0F9"/>
            <w:tcMar>
              <w:left w:w="105" w:type="dxa"/>
              <w:right w:w="105" w:type="dxa"/>
            </w:tcMar>
            <w:vAlign w:val="center"/>
          </w:tcPr>
          <w:p w14:paraId="3291304A" w14:textId="4C10E02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40</w:t>
            </w:r>
          </w:p>
          <w:p w14:paraId="4E20B850" w14:textId="54863D10" w:rsidR="20D91024" w:rsidRDefault="20D91024" w:rsidP="20D91024">
            <w:pPr>
              <w:spacing w:line="259" w:lineRule="auto"/>
              <w:rPr>
                <w:rFonts w:ascii="Calibri" w:eastAsia="Calibri" w:hAnsi="Calibri" w:cs="Calibri"/>
                <w:color w:val="000000" w:themeColor="text1"/>
                <w:sz w:val="18"/>
                <w:szCs w:val="18"/>
              </w:rPr>
            </w:pPr>
          </w:p>
          <w:p w14:paraId="09503437" w14:textId="75EABB4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41</w:t>
            </w:r>
          </w:p>
        </w:tc>
        <w:tc>
          <w:tcPr>
            <w:tcW w:w="1713" w:type="dxa"/>
            <w:vMerge w:val="restart"/>
            <w:shd w:val="clear" w:color="auto" w:fill="E7F0F9"/>
            <w:tcMar>
              <w:left w:w="105" w:type="dxa"/>
              <w:right w:w="105" w:type="dxa"/>
            </w:tcMar>
            <w:vAlign w:val="center"/>
          </w:tcPr>
          <w:p w14:paraId="5A1AE41C" w14:textId="18801DED"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Ch 40: Ortho BP </w:t>
            </w:r>
            <w:r w:rsidRPr="20D91024">
              <w:rPr>
                <w:rFonts w:ascii="Calibri" w:eastAsia="Calibri" w:hAnsi="Calibri" w:cs="Calibri"/>
                <w:i/>
                <w:iCs/>
                <w:color w:val="000000" w:themeColor="text1"/>
                <w:sz w:val="18"/>
                <w:szCs w:val="18"/>
              </w:rPr>
              <w:t>(10 min)</w:t>
            </w:r>
          </w:p>
          <w:p w14:paraId="1D2BC12B" w14:textId="6E373675" w:rsidR="20D91024" w:rsidRDefault="31920C85" w:rsidP="419B4FBD">
            <w:pPr>
              <w:spacing w:line="259" w:lineRule="auto"/>
              <w:rPr>
                <w:rFonts w:ascii="Calibri" w:eastAsia="Calibri" w:hAnsi="Calibri" w:cs="Calibri"/>
                <w:color w:val="000000" w:themeColor="text1"/>
                <w:sz w:val="18"/>
                <w:szCs w:val="18"/>
              </w:rPr>
            </w:pPr>
            <w:r w:rsidRPr="419B4FBD">
              <w:rPr>
                <w:rFonts w:ascii="Calibri" w:eastAsia="Calibri" w:hAnsi="Calibri" w:cs="Calibri"/>
                <w:color w:val="000000" w:themeColor="text1"/>
                <w:sz w:val="18"/>
                <w:szCs w:val="18"/>
              </w:rPr>
              <w:t xml:space="preserve">Ch 40: Peak Flow Test </w:t>
            </w:r>
            <w:r w:rsidRPr="419B4FBD">
              <w:rPr>
                <w:rFonts w:ascii="Calibri" w:eastAsia="Calibri" w:hAnsi="Calibri" w:cs="Calibri"/>
                <w:i/>
                <w:iCs/>
                <w:color w:val="000000" w:themeColor="text1"/>
                <w:sz w:val="18"/>
                <w:szCs w:val="18"/>
              </w:rPr>
              <w:t>(10 min)</w:t>
            </w:r>
          </w:p>
          <w:p w14:paraId="29124406" w14:textId="7FC2A92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Ch 40: Prioritization of Patient Care </w:t>
            </w:r>
            <w:r w:rsidRPr="20D91024">
              <w:rPr>
                <w:rFonts w:ascii="Calibri" w:eastAsia="Calibri" w:hAnsi="Calibri" w:cs="Calibri"/>
                <w:i/>
                <w:iCs/>
                <w:color w:val="000000" w:themeColor="text1"/>
                <w:sz w:val="18"/>
                <w:szCs w:val="18"/>
              </w:rPr>
              <w:t>(10 min)</w:t>
            </w:r>
          </w:p>
        </w:tc>
        <w:tc>
          <w:tcPr>
            <w:tcW w:w="1830" w:type="dxa"/>
            <w:vMerge w:val="restart"/>
            <w:shd w:val="clear" w:color="auto" w:fill="E7F0F9"/>
            <w:tcMar>
              <w:left w:w="105" w:type="dxa"/>
              <w:right w:w="105" w:type="dxa"/>
            </w:tcMar>
            <w:vAlign w:val="center"/>
          </w:tcPr>
          <w:p w14:paraId="25D2CCAB" w14:textId="46DC9674"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NGN CS: Oxygenation</w:t>
            </w:r>
          </w:p>
        </w:tc>
      </w:tr>
      <w:tr w:rsidR="20D91024" w14:paraId="13540819" w14:textId="77777777" w:rsidTr="419B4FBD">
        <w:trPr>
          <w:trHeight w:val="435"/>
        </w:trPr>
        <w:tc>
          <w:tcPr>
            <w:tcW w:w="510" w:type="dxa"/>
            <w:vMerge/>
            <w:vAlign w:val="center"/>
          </w:tcPr>
          <w:p w14:paraId="523DEDF0" w14:textId="77777777" w:rsidR="00721199" w:rsidRDefault="00721199"/>
        </w:tc>
        <w:tc>
          <w:tcPr>
            <w:tcW w:w="585" w:type="dxa"/>
            <w:tcBorders>
              <w:bottom w:val="single" w:sz="6" w:space="0" w:color="000000" w:themeColor="text1"/>
            </w:tcBorders>
            <w:shd w:val="clear" w:color="auto" w:fill="E7F0F9"/>
            <w:tcMar>
              <w:left w:w="105" w:type="dxa"/>
              <w:right w:w="105" w:type="dxa"/>
            </w:tcMar>
            <w:vAlign w:val="center"/>
          </w:tcPr>
          <w:p w14:paraId="5BA75F98" w14:textId="17E61530"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41</w:t>
            </w:r>
          </w:p>
        </w:tc>
        <w:tc>
          <w:tcPr>
            <w:tcW w:w="3465" w:type="dxa"/>
            <w:tcBorders>
              <w:bottom w:val="single" w:sz="6" w:space="0" w:color="000000" w:themeColor="text1"/>
            </w:tcBorders>
            <w:shd w:val="clear" w:color="auto" w:fill="E7F0F9"/>
            <w:tcMar>
              <w:left w:w="105" w:type="dxa"/>
              <w:right w:w="105" w:type="dxa"/>
            </w:tcMar>
            <w:vAlign w:val="center"/>
          </w:tcPr>
          <w:p w14:paraId="40B3CF12" w14:textId="4BB6180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Fluid, Electrolyte, &amp; Acid-Base Balance</w:t>
            </w:r>
          </w:p>
          <w:p w14:paraId="2444CCFE" w14:textId="014BA6C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 xml:space="preserve">Lesson: </w:t>
            </w:r>
            <w:r w:rsidRPr="20D91024">
              <w:rPr>
                <w:rFonts w:ascii="Calibri" w:eastAsia="Calibri" w:hAnsi="Calibri" w:cs="Calibri"/>
                <w:i/>
                <w:iCs/>
                <w:color w:val="000000" w:themeColor="text1"/>
                <w:sz w:val="18"/>
                <w:szCs w:val="18"/>
              </w:rPr>
              <w:t>Nursing Process</w:t>
            </w:r>
          </w:p>
        </w:tc>
        <w:tc>
          <w:tcPr>
            <w:tcW w:w="1830" w:type="dxa"/>
            <w:vMerge/>
            <w:vAlign w:val="center"/>
          </w:tcPr>
          <w:p w14:paraId="3925369F" w14:textId="77777777" w:rsidR="00721199" w:rsidRDefault="00721199"/>
        </w:tc>
        <w:tc>
          <w:tcPr>
            <w:tcW w:w="1005" w:type="dxa"/>
            <w:vMerge/>
            <w:vAlign w:val="center"/>
          </w:tcPr>
          <w:p w14:paraId="02CC4A82" w14:textId="77777777" w:rsidR="00721199" w:rsidRDefault="00721199"/>
        </w:tc>
        <w:tc>
          <w:tcPr>
            <w:tcW w:w="1713" w:type="dxa"/>
            <w:vMerge/>
            <w:vAlign w:val="center"/>
          </w:tcPr>
          <w:p w14:paraId="123A703E" w14:textId="77777777" w:rsidR="00721199" w:rsidRDefault="00721199"/>
        </w:tc>
        <w:tc>
          <w:tcPr>
            <w:tcW w:w="1830" w:type="dxa"/>
            <w:vMerge/>
            <w:vAlign w:val="center"/>
          </w:tcPr>
          <w:p w14:paraId="18FE667E" w14:textId="77777777" w:rsidR="00721199" w:rsidRDefault="00721199"/>
        </w:tc>
      </w:tr>
      <w:tr w:rsidR="20D91024" w14:paraId="594E3327" w14:textId="77777777" w:rsidTr="419B4FBD">
        <w:trPr>
          <w:trHeight w:val="300"/>
        </w:trPr>
        <w:tc>
          <w:tcPr>
            <w:tcW w:w="510" w:type="dxa"/>
            <w:vMerge w:val="restart"/>
            <w:tcMar>
              <w:left w:w="105" w:type="dxa"/>
              <w:right w:w="105" w:type="dxa"/>
            </w:tcMar>
            <w:vAlign w:val="center"/>
          </w:tcPr>
          <w:p w14:paraId="692462B7" w14:textId="355D9744"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12</w:t>
            </w:r>
          </w:p>
        </w:tc>
        <w:tc>
          <w:tcPr>
            <w:tcW w:w="585" w:type="dxa"/>
            <w:tcMar>
              <w:left w:w="105" w:type="dxa"/>
              <w:right w:w="105" w:type="dxa"/>
            </w:tcMar>
            <w:vAlign w:val="center"/>
          </w:tcPr>
          <w:p w14:paraId="2A19BC9C" w14:textId="0E99D620"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44</w:t>
            </w:r>
          </w:p>
        </w:tc>
        <w:tc>
          <w:tcPr>
            <w:tcW w:w="3465" w:type="dxa"/>
            <w:tcMar>
              <w:left w:w="105" w:type="dxa"/>
              <w:right w:w="105" w:type="dxa"/>
            </w:tcMar>
            <w:vAlign w:val="center"/>
          </w:tcPr>
          <w:p w14:paraId="55430480" w14:textId="1BD65F1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Urinary Elimination</w:t>
            </w:r>
          </w:p>
          <w:p w14:paraId="344A7C28" w14:textId="4111777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 xml:space="preserve">Lesson: </w:t>
            </w:r>
            <w:r w:rsidRPr="20D91024">
              <w:rPr>
                <w:rFonts w:ascii="Calibri" w:eastAsia="Calibri" w:hAnsi="Calibri" w:cs="Calibri"/>
                <w:i/>
                <w:iCs/>
                <w:color w:val="000000" w:themeColor="text1"/>
                <w:sz w:val="18"/>
                <w:szCs w:val="18"/>
              </w:rPr>
              <w:t>Critical Thinking and the Nursing Process</w:t>
            </w:r>
          </w:p>
        </w:tc>
        <w:tc>
          <w:tcPr>
            <w:tcW w:w="1830" w:type="dxa"/>
            <w:vMerge w:val="restart"/>
            <w:tcMar>
              <w:left w:w="105" w:type="dxa"/>
              <w:right w:w="105" w:type="dxa"/>
            </w:tcMar>
            <w:vAlign w:val="center"/>
          </w:tcPr>
          <w:p w14:paraId="3150F115" w14:textId="4207E2FE" w:rsidR="20D91024" w:rsidRDefault="20D91024" w:rsidP="20D91024">
            <w:pPr>
              <w:spacing w:line="259" w:lineRule="auto"/>
              <w:rPr>
                <w:rFonts w:ascii="Calibri" w:eastAsia="Calibri" w:hAnsi="Calibri" w:cs="Calibri"/>
                <w:color w:val="000000" w:themeColor="text1"/>
                <w:sz w:val="18"/>
                <w:szCs w:val="18"/>
              </w:rPr>
            </w:pPr>
          </w:p>
        </w:tc>
        <w:tc>
          <w:tcPr>
            <w:tcW w:w="1005" w:type="dxa"/>
            <w:vMerge w:val="restart"/>
            <w:tcMar>
              <w:left w:w="105" w:type="dxa"/>
              <w:right w:w="105" w:type="dxa"/>
            </w:tcMar>
            <w:vAlign w:val="center"/>
          </w:tcPr>
          <w:p w14:paraId="71B3087B" w14:textId="542A565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45</w:t>
            </w:r>
          </w:p>
          <w:p w14:paraId="5BC025A9" w14:textId="17537136" w:rsidR="20D91024" w:rsidRDefault="20D91024" w:rsidP="20D91024">
            <w:pPr>
              <w:spacing w:line="259" w:lineRule="auto"/>
              <w:rPr>
                <w:rFonts w:ascii="Calibri" w:eastAsia="Calibri" w:hAnsi="Calibri" w:cs="Calibri"/>
                <w:color w:val="000000" w:themeColor="text1"/>
                <w:sz w:val="18"/>
                <w:szCs w:val="18"/>
              </w:rPr>
            </w:pPr>
          </w:p>
          <w:p w14:paraId="21E14D70" w14:textId="4CA3F6D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44</w:t>
            </w:r>
          </w:p>
          <w:p w14:paraId="57DA5B9A" w14:textId="13FC1CFE" w:rsidR="20D91024" w:rsidRDefault="20D91024" w:rsidP="20D91024">
            <w:pPr>
              <w:spacing w:line="259" w:lineRule="auto"/>
              <w:rPr>
                <w:rFonts w:ascii="Calibri" w:eastAsia="Calibri" w:hAnsi="Calibri" w:cs="Calibri"/>
                <w:color w:val="000000" w:themeColor="text1"/>
                <w:sz w:val="18"/>
                <w:szCs w:val="18"/>
              </w:rPr>
            </w:pPr>
          </w:p>
        </w:tc>
        <w:tc>
          <w:tcPr>
            <w:tcW w:w="1713" w:type="dxa"/>
            <w:vMerge w:val="restart"/>
            <w:tcMar>
              <w:left w:w="105" w:type="dxa"/>
              <w:right w:w="105" w:type="dxa"/>
            </w:tcMar>
            <w:vAlign w:val="center"/>
          </w:tcPr>
          <w:p w14:paraId="4A5136BE" w14:textId="12EFC83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SH: Bowel Diversion </w:t>
            </w:r>
            <w:r w:rsidRPr="20D91024">
              <w:rPr>
                <w:rFonts w:ascii="Calibri" w:eastAsia="Calibri" w:hAnsi="Calibri" w:cs="Calibri"/>
                <w:i/>
                <w:iCs/>
                <w:color w:val="000000" w:themeColor="text1"/>
                <w:sz w:val="18"/>
                <w:szCs w:val="18"/>
              </w:rPr>
              <w:t>(60 min)</w:t>
            </w:r>
          </w:p>
        </w:tc>
        <w:tc>
          <w:tcPr>
            <w:tcW w:w="1830" w:type="dxa"/>
            <w:vMerge w:val="restart"/>
            <w:tcMar>
              <w:left w:w="105" w:type="dxa"/>
              <w:right w:w="105" w:type="dxa"/>
            </w:tcMar>
            <w:vAlign w:val="center"/>
          </w:tcPr>
          <w:p w14:paraId="6A77C4A4" w14:textId="58901FD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NGN CS: Urinary Elimination</w:t>
            </w:r>
          </w:p>
          <w:p w14:paraId="126006D4" w14:textId="5F942F32"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NGN CS: Bowel Elimination</w:t>
            </w:r>
          </w:p>
        </w:tc>
      </w:tr>
      <w:tr w:rsidR="20D91024" w14:paraId="4568B31F" w14:textId="77777777" w:rsidTr="419B4FBD">
        <w:trPr>
          <w:trHeight w:val="330"/>
        </w:trPr>
        <w:tc>
          <w:tcPr>
            <w:tcW w:w="510" w:type="dxa"/>
            <w:vMerge/>
            <w:vAlign w:val="center"/>
          </w:tcPr>
          <w:p w14:paraId="5B2A9477" w14:textId="77777777" w:rsidR="00721199" w:rsidRDefault="00721199"/>
        </w:tc>
        <w:tc>
          <w:tcPr>
            <w:tcW w:w="585" w:type="dxa"/>
            <w:tcMar>
              <w:left w:w="105" w:type="dxa"/>
              <w:right w:w="105" w:type="dxa"/>
            </w:tcMar>
            <w:vAlign w:val="center"/>
          </w:tcPr>
          <w:p w14:paraId="655C75A1" w14:textId="3F393BBC"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45</w:t>
            </w:r>
          </w:p>
        </w:tc>
        <w:tc>
          <w:tcPr>
            <w:tcW w:w="3465" w:type="dxa"/>
            <w:tcMar>
              <w:left w:w="105" w:type="dxa"/>
              <w:right w:w="105" w:type="dxa"/>
            </w:tcMar>
            <w:vAlign w:val="center"/>
          </w:tcPr>
          <w:p w14:paraId="02C1B87C" w14:textId="41F31237"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Bowel Elimination</w:t>
            </w:r>
          </w:p>
          <w:p w14:paraId="16E24D66" w14:textId="21D4A91F"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 xml:space="preserve"> </w:t>
            </w: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Assessment of Bowel Elimination</w:t>
            </w:r>
          </w:p>
        </w:tc>
        <w:tc>
          <w:tcPr>
            <w:tcW w:w="1830" w:type="dxa"/>
            <w:vMerge/>
            <w:vAlign w:val="center"/>
          </w:tcPr>
          <w:p w14:paraId="1D02BE49" w14:textId="77777777" w:rsidR="00721199" w:rsidRDefault="00721199"/>
        </w:tc>
        <w:tc>
          <w:tcPr>
            <w:tcW w:w="1005" w:type="dxa"/>
            <w:vMerge/>
            <w:vAlign w:val="center"/>
          </w:tcPr>
          <w:p w14:paraId="78EC1E11" w14:textId="77777777" w:rsidR="00721199" w:rsidRDefault="00721199"/>
        </w:tc>
        <w:tc>
          <w:tcPr>
            <w:tcW w:w="1713" w:type="dxa"/>
            <w:vMerge/>
            <w:vAlign w:val="center"/>
          </w:tcPr>
          <w:p w14:paraId="72E5AC8E" w14:textId="77777777" w:rsidR="00721199" w:rsidRDefault="00721199"/>
        </w:tc>
        <w:tc>
          <w:tcPr>
            <w:tcW w:w="1830" w:type="dxa"/>
            <w:vMerge/>
            <w:vAlign w:val="center"/>
          </w:tcPr>
          <w:p w14:paraId="54C6F0FA" w14:textId="77777777" w:rsidR="00721199" w:rsidRDefault="00721199"/>
        </w:tc>
      </w:tr>
      <w:tr w:rsidR="20D91024" w14:paraId="02FAC73E" w14:textId="77777777" w:rsidTr="419B4FBD">
        <w:trPr>
          <w:trHeight w:val="45"/>
        </w:trPr>
        <w:tc>
          <w:tcPr>
            <w:tcW w:w="510" w:type="dxa"/>
            <w:vMerge w:val="restart"/>
            <w:shd w:val="clear" w:color="auto" w:fill="E7F0F9"/>
            <w:tcMar>
              <w:left w:w="105" w:type="dxa"/>
              <w:right w:w="105" w:type="dxa"/>
            </w:tcMar>
            <w:vAlign w:val="center"/>
          </w:tcPr>
          <w:p w14:paraId="6F28DE79" w14:textId="26C41E05"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13</w:t>
            </w:r>
          </w:p>
        </w:tc>
        <w:tc>
          <w:tcPr>
            <w:tcW w:w="585" w:type="dxa"/>
            <w:shd w:val="clear" w:color="auto" w:fill="E7F0F9"/>
            <w:tcMar>
              <w:left w:w="105" w:type="dxa"/>
              <w:right w:w="105" w:type="dxa"/>
            </w:tcMar>
            <w:vAlign w:val="center"/>
          </w:tcPr>
          <w:p w14:paraId="5E40CFE9" w14:textId="3BBD3C26"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32</w:t>
            </w:r>
          </w:p>
        </w:tc>
        <w:tc>
          <w:tcPr>
            <w:tcW w:w="3465" w:type="dxa"/>
            <w:shd w:val="clear" w:color="auto" w:fill="E7F0F9"/>
            <w:tcMar>
              <w:left w:w="105" w:type="dxa"/>
              <w:right w:w="105" w:type="dxa"/>
            </w:tcMar>
            <w:vAlign w:val="center"/>
          </w:tcPr>
          <w:p w14:paraId="631CB655" w14:textId="665AB914"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Pain Assessment and Management</w:t>
            </w:r>
          </w:p>
          <w:p w14:paraId="62211122" w14:textId="7007C284"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Pain and the Nursing Process</w:t>
            </w:r>
          </w:p>
          <w:p w14:paraId="6522C30E" w14:textId="3A71D3D6" w:rsidR="20D91024" w:rsidRDefault="20D91024" w:rsidP="20D91024">
            <w:pPr>
              <w:spacing w:line="259" w:lineRule="auto"/>
              <w:rPr>
                <w:rFonts w:ascii="Calibri" w:eastAsia="Calibri" w:hAnsi="Calibri" w:cs="Calibri"/>
                <w:color w:val="000000" w:themeColor="text1"/>
                <w:sz w:val="18"/>
                <w:szCs w:val="18"/>
              </w:rPr>
            </w:pPr>
          </w:p>
        </w:tc>
        <w:tc>
          <w:tcPr>
            <w:tcW w:w="1830" w:type="dxa"/>
            <w:vMerge w:val="restart"/>
            <w:shd w:val="clear" w:color="auto" w:fill="E7F0F9"/>
            <w:tcMar>
              <w:left w:w="105" w:type="dxa"/>
              <w:right w:w="105" w:type="dxa"/>
            </w:tcMar>
            <w:vAlign w:val="center"/>
          </w:tcPr>
          <w:p w14:paraId="13B93DA8" w14:textId="5CE3327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Pain </w:t>
            </w:r>
            <w:r w:rsidRPr="20D91024">
              <w:rPr>
                <w:rFonts w:ascii="Calibri" w:eastAsia="Calibri" w:hAnsi="Calibri" w:cs="Calibri"/>
                <w:i/>
                <w:iCs/>
                <w:color w:val="000000" w:themeColor="text1"/>
                <w:sz w:val="18"/>
                <w:szCs w:val="18"/>
              </w:rPr>
              <w:t>(7 min)</w:t>
            </w:r>
          </w:p>
        </w:tc>
        <w:tc>
          <w:tcPr>
            <w:tcW w:w="1005" w:type="dxa"/>
            <w:vMerge w:val="restart"/>
            <w:shd w:val="clear" w:color="auto" w:fill="E7F0F9"/>
            <w:tcMar>
              <w:left w:w="105" w:type="dxa"/>
              <w:right w:w="105" w:type="dxa"/>
            </w:tcMar>
            <w:vAlign w:val="center"/>
          </w:tcPr>
          <w:p w14:paraId="0D762204" w14:textId="4C5B201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32</w:t>
            </w:r>
          </w:p>
          <w:p w14:paraId="79F1F4DD" w14:textId="5B4CC4D0" w:rsidR="20D91024" w:rsidRDefault="20D91024" w:rsidP="20D91024">
            <w:pPr>
              <w:spacing w:line="259" w:lineRule="auto"/>
              <w:rPr>
                <w:rFonts w:ascii="Calibri" w:eastAsia="Calibri" w:hAnsi="Calibri" w:cs="Calibri"/>
                <w:color w:val="000000" w:themeColor="text1"/>
                <w:sz w:val="18"/>
                <w:szCs w:val="18"/>
              </w:rPr>
            </w:pPr>
          </w:p>
          <w:p w14:paraId="00486FCE" w14:textId="77BCD090"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48</w:t>
            </w:r>
          </w:p>
        </w:tc>
        <w:tc>
          <w:tcPr>
            <w:tcW w:w="1713" w:type="dxa"/>
            <w:vMerge w:val="restart"/>
            <w:shd w:val="clear" w:color="auto" w:fill="E7F0F9"/>
            <w:tcMar>
              <w:left w:w="105" w:type="dxa"/>
              <w:right w:w="105" w:type="dxa"/>
            </w:tcMar>
            <w:vAlign w:val="center"/>
          </w:tcPr>
          <w:p w14:paraId="0B67868E" w14:textId="0B7E3623"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Ch 44: Pain Assessment </w:t>
            </w:r>
            <w:r w:rsidRPr="20D91024">
              <w:rPr>
                <w:rFonts w:ascii="Calibri" w:eastAsia="Calibri" w:hAnsi="Calibri" w:cs="Calibri"/>
                <w:i/>
                <w:iCs/>
                <w:color w:val="000000" w:themeColor="text1"/>
                <w:sz w:val="18"/>
                <w:szCs w:val="18"/>
              </w:rPr>
              <w:t>(10 min)</w:t>
            </w:r>
          </w:p>
          <w:p w14:paraId="1F3FB50E" w14:textId="4D446039" w:rsidR="20D91024" w:rsidRDefault="20D91024" w:rsidP="20D91024">
            <w:pPr>
              <w:spacing w:line="259" w:lineRule="auto"/>
              <w:rPr>
                <w:rFonts w:ascii="Calibri" w:eastAsia="Calibri" w:hAnsi="Calibri" w:cs="Calibri"/>
                <w:color w:val="000000" w:themeColor="text1"/>
                <w:sz w:val="18"/>
                <w:szCs w:val="18"/>
              </w:rPr>
            </w:pPr>
          </w:p>
          <w:p w14:paraId="35955BAF" w14:textId="2250A05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Ch 49: Cognitive Assessment</w:t>
            </w:r>
          </w:p>
          <w:p w14:paraId="169EA17D" w14:textId="147C0CBF"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(10 min)</w:t>
            </w:r>
          </w:p>
          <w:p w14:paraId="382C22D4" w14:textId="0F273FD2" w:rsidR="20D91024" w:rsidRDefault="20D91024" w:rsidP="20D91024">
            <w:pPr>
              <w:spacing w:line="259" w:lineRule="auto"/>
              <w:rPr>
                <w:rFonts w:ascii="Calibri" w:eastAsia="Calibri" w:hAnsi="Calibri" w:cs="Calibri"/>
                <w:color w:val="000000" w:themeColor="text1"/>
                <w:sz w:val="18"/>
                <w:szCs w:val="18"/>
              </w:rPr>
            </w:pPr>
          </w:p>
          <w:p w14:paraId="0546E840" w14:textId="218AF2CC"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SH: Complex Post-Op Care</w:t>
            </w:r>
          </w:p>
          <w:p w14:paraId="05CD4399" w14:textId="5A19C268"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(60 min)</w:t>
            </w:r>
          </w:p>
        </w:tc>
        <w:tc>
          <w:tcPr>
            <w:tcW w:w="1830" w:type="dxa"/>
            <w:vMerge w:val="restart"/>
            <w:shd w:val="clear" w:color="auto" w:fill="E7F0F9"/>
            <w:tcMar>
              <w:left w:w="105" w:type="dxa"/>
              <w:right w:w="105" w:type="dxa"/>
            </w:tcMar>
            <w:vAlign w:val="center"/>
          </w:tcPr>
          <w:p w14:paraId="2C996870" w14:textId="7416A38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NGN CS: Pain Management</w:t>
            </w:r>
          </w:p>
          <w:p w14:paraId="251BA8BE" w14:textId="79B24C84" w:rsidR="20D91024" w:rsidRDefault="20D91024" w:rsidP="20D91024">
            <w:pPr>
              <w:spacing w:line="259" w:lineRule="auto"/>
              <w:rPr>
                <w:rFonts w:ascii="Calibri" w:eastAsia="Calibri" w:hAnsi="Calibri" w:cs="Calibri"/>
                <w:color w:val="000000" w:themeColor="text1"/>
                <w:sz w:val="18"/>
                <w:szCs w:val="18"/>
              </w:rPr>
            </w:pPr>
          </w:p>
          <w:p w14:paraId="5998DCCC" w14:textId="3953F294" w:rsidR="20D91024" w:rsidRDefault="20D91024" w:rsidP="20D91024">
            <w:pPr>
              <w:spacing w:line="259" w:lineRule="auto"/>
              <w:rPr>
                <w:rFonts w:ascii="Calibri" w:eastAsia="Calibri" w:hAnsi="Calibri" w:cs="Calibri"/>
                <w:color w:val="000000" w:themeColor="text1"/>
                <w:sz w:val="18"/>
                <w:szCs w:val="18"/>
              </w:rPr>
            </w:pPr>
          </w:p>
        </w:tc>
      </w:tr>
      <w:tr w:rsidR="20D91024" w14:paraId="062B7184" w14:textId="77777777" w:rsidTr="419B4FBD">
        <w:trPr>
          <w:trHeight w:val="435"/>
        </w:trPr>
        <w:tc>
          <w:tcPr>
            <w:tcW w:w="510" w:type="dxa"/>
            <w:vMerge/>
            <w:vAlign w:val="center"/>
          </w:tcPr>
          <w:p w14:paraId="758010E4" w14:textId="77777777" w:rsidR="00721199" w:rsidRDefault="00721199"/>
        </w:tc>
        <w:tc>
          <w:tcPr>
            <w:tcW w:w="585" w:type="dxa"/>
            <w:shd w:val="clear" w:color="auto" w:fill="E7F0F9"/>
            <w:tcMar>
              <w:left w:w="105" w:type="dxa"/>
              <w:right w:w="105" w:type="dxa"/>
            </w:tcMar>
            <w:vAlign w:val="center"/>
          </w:tcPr>
          <w:p w14:paraId="43A7053B" w14:textId="71BDDA7D"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48</w:t>
            </w:r>
          </w:p>
        </w:tc>
        <w:tc>
          <w:tcPr>
            <w:tcW w:w="3465" w:type="dxa"/>
            <w:shd w:val="clear" w:color="auto" w:fill="E7F0F9"/>
            <w:tcMar>
              <w:left w:w="105" w:type="dxa"/>
              <w:right w:w="105" w:type="dxa"/>
            </w:tcMar>
            <w:vAlign w:val="center"/>
          </w:tcPr>
          <w:p w14:paraId="1A34EF3D" w14:textId="4C082FE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Sensory Alterations</w:t>
            </w:r>
          </w:p>
          <w:p w14:paraId="60CF3886" w14:textId="11BE58EA"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Critical Thinking and the Nursing Process</w:t>
            </w:r>
          </w:p>
        </w:tc>
        <w:tc>
          <w:tcPr>
            <w:tcW w:w="1830" w:type="dxa"/>
            <w:vMerge/>
            <w:vAlign w:val="center"/>
          </w:tcPr>
          <w:p w14:paraId="4B8A4D5C" w14:textId="77777777" w:rsidR="00721199" w:rsidRDefault="00721199"/>
        </w:tc>
        <w:tc>
          <w:tcPr>
            <w:tcW w:w="1005" w:type="dxa"/>
            <w:vMerge/>
            <w:vAlign w:val="center"/>
          </w:tcPr>
          <w:p w14:paraId="508827A3" w14:textId="77777777" w:rsidR="00721199" w:rsidRDefault="00721199"/>
        </w:tc>
        <w:tc>
          <w:tcPr>
            <w:tcW w:w="1713" w:type="dxa"/>
            <w:vMerge/>
            <w:vAlign w:val="center"/>
          </w:tcPr>
          <w:p w14:paraId="504C8A5E" w14:textId="77777777" w:rsidR="00721199" w:rsidRDefault="00721199"/>
        </w:tc>
        <w:tc>
          <w:tcPr>
            <w:tcW w:w="1830" w:type="dxa"/>
            <w:vMerge/>
            <w:vAlign w:val="center"/>
          </w:tcPr>
          <w:p w14:paraId="76A3705A" w14:textId="77777777" w:rsidR="00721199" w:rsidRDefault="00721199"/>
        </w:tc>
      </w:tr>
      <w:tr w:rsidR="20D91024" w14:paraId="3383E06F" w14:textId="77777777" w:rsidTr="419B4FBD">
        <w:trPr>
          <w:trHeight w:val="435"/>
        </w:trPr>
        <w:tc>
          <w:tcPr>
            <w:tcW w:w="510" w:type="dxa"/>
            <w:vMerge w:val="restart"/>
            <w:tcMar>
              <w:left w:w="105" w:type="dxa"/>
              <w:right w:w="105" w:type="dxa"/>
            </w:tcMar>
            <w:vAlign w:val="center"/>
          </w:tcPr>
          <w:p w14:paraId="02D78327" w14:textId="562C8312"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14</w:t>
            </w:r>
          </w:p>
        </w:tc>
        <w:tc>
          <w:tcPr>
            <w:tcW w:w="585" w:type="dxa"/>
            <w:tcMar>
              <w:left w:w="105" w:type="dxa"/>
              <w:right w:w="105" w:type="dxa"/>
            </w:tcMar>
            <w:vAlign w:val="center"/>
          </w:tcPr>
          <w:p w14:paraId="245550D6" w14:textId="7E4D5840"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42</w:t>
            </w:r>
          </w:p>
        </w:tc>
        <w:tc>
          <w:tcPr>
            <w:tcW w:w="3465" w:type="dxa"/>
            <w:tcMar>
              <w:left w:w="105" w:type="dxa"/>
              <w:right w:w="105" w:type="dxa"/>
            </w:tcMar>
            <w:vAlign w:val="center"/>
          </w:tcPr>
          <w:p w14:paraId="19FEC366" w14:textId="67FA9B5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Sleep</w:t>
            </w:r>
          </w:p>
          <w:p w14:paraId="29F0DE58" w14:textId="1E2A9D17" w:rsidR="20D91024" w:rsidRDefault="20D91024" w:rsidP="20D91024">
            <w:pPr>
              <w:pStyle w:val="paragraph"/>
              <w:spacing w:before="0" w:beforeAutospacing="0" w:after="0" w:afterAutospacing="0"/>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Critical Thinking and the Nursing Process</w:t>
            </w:r>
          </w:p>
          <w:p w14:paraId="3E2DD7D2" w14:textId="2B7CD8D7" w:rsidR="20D91024" w:rsidRDefault="20D91024" w:rsidP="20D91024">
            <w:pPr>
              <w:rPr>
                <w:rFonts w:ascii="Calibri" w:eastAsia="Calibri" w:hAnsi="Calibri" w:cs="Calibri"/>
                <w:color w:val="000000" w:themeColor="text1"/>
                <w:sz w:val="18"/>
                <w:szCs w:val="18"/>
              </w:rPr>
            </w:pPr>
          </w:p>
        </w:tc>
        <w:tc>
          <w:tcPr>
            <w:tcW w:w="1830" w:type="dxa"/>
            <w:vMerge w:val="restart"/>
            <w:tcMar>
              <w:left w:w="105" w:type="dxa"/>
              <w:right w:w="105" w:type="dxa"/>
            </w:tcMar>
            <w:vAlign w:val="center"/>
          </w:tcPr>
          <w:p w14:paraId="4C877209" w14:textId="4C99713D"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Nutrition </w:t>
            </w:r>
            <w:r w:rsidRPr="20D91024">
              <w:rPr>
                <w:rFonts w:ascii="Calibri" w:eastAsia="Calibri" w:hAnsi="Calibri" w:cs="Calibri"/>
                <w:i/>
                <w:iCs/>
                <w:color w:val="000000" w:themeColor="text1"/>
                <w:sz w:val="18"/>
                <w:szCs w:val="18"/>
              </w:rPr>
              <w:t>(9 min)</w:t>
            </w:r>
          </w:p>
        </w:tc>
        <w:tc>
          <w:tcPr>
            <w:tcW w:w="1005" w:type="dxa"/>
            <w:vMerge w:val="restart"/>
            <w:tcMar>
              <w:left w:w="105" w:type="dxa"/>
              <w:right w:w="105" w:type="dxa"/>
            </w:tcMar>
            <w:vAlign w:val="center"/>
          </w:tcPr>
          <w:p w14:paraId="6260132E" w14:textId="2F4B775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43</w:t>
            </w:r>
          </w:p>
          <w:p w14:paraId="187ED24D" w14:textId="11E4E603" w:rsidR="20D91024" w:rsidRDefault="20D91024" w:rsidP="20D91024">
            <w:pPr>
              <w:spacing w:line="259" w:lineRule="auto"/>
              <w:rPr>
                <w:rFonts w:ascii="Calibri" w:eastAsia="Calibri" w:hAnsi="Calibri" w:cs="Calibri"/>
                <w:color w:val="000000" w:themeColor="text1"/>
                <w:sz w:val="18"/>
                <w:szCs w:val="18"/>
              </w:rPr>
            </w:pPr>
          </w:p>
          <w:p w14:paraId="4033CDE3" w14:textId="0A43F832"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Ch 42</w:t>
            </w:r>
          </w:p>
          <w:p w14:paraId="1A55C328" w14:textId="1730D39E" w:rsidR="20D91024" w:rsidRDefault="20D91024" w:rsidP="20D91024">
            <w:pPr>
              <w:spacing w:line="259" w:lineRule="auto"/>
              <w:rPr>
                <w:rFonts w:ascii="Calibri" w:eastAsia="Calibri" w:hAnsi="Calibri" w:cs="Calibri"/>
                <w:color w:val="000000" w:themeColor="text1"/>
                <w:sz w:val="18"/>
                <w:szCs w:val="18"/>
              </w:rPr>
            </w:pPr>
          </w:p>
        </w:tc>
        <w:tc>
          <w:tcPr>
            <w:tcW w:w="1713" w:type="dxa"/>
            <w:vMerge w:val="restart"/>
            <w:tcMar>
              <w:left w:w="105" w:type="dxa"/>
              <w:right w:w="105" w:type="dxa"/>
            </w:tcMar>
            <w:vAlign w:val="center"/>
          </w:tcPr>
          <w:p w14:paraId="63EF6DEB" w14:textId="1FDCF2A0" w:rsidR="20D91024" w:rsidRDefault="20D91024" w:rsidP="20D91024">
            <w:pPr>
              <w:spacing w:line="259" w:lineRule="auto"/>
              <w:rPr>
                <w:rFonts w:ascii="Calibri" w:eastAsia="Calibri" w:hAnsi="Calibri" w:cs="Calibri"/>
                <w:color w:val="000000" w:themeColor="text1"/>
                <w:sz w:val="18"/>
                <w:szCs w:val="18"/>
              </w:rPr>
            </w:pPr>
          </w:p>
        </w:tc>
        <w:tc>
          <w:tcPr>
            <w:tcW w:w="1830" w:type="dxa"/>
            <w:vMerge w:val="restart"/>
            <w:tcMar>
              <w:left w:w="105" w:type="dxa"/>
              <w:right w:w="105" w:type="dxa"/>
            </w:tcMar>
            <w:vAlign w:val="center"/>
          </w:tcPr>
          <w:p w14:paraId="0D9A5F10" w14:textId="6B00045F"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NGN CS: Nutrition</w:t>
            </w:r>
          </w:p>
        </w:tc>
      </w:tr>
      <w:tr w:rsidR="20D91024" w14:paraId="6FC9E8B4" w14:textId="77777777" w:rsidTr="419B4FBD">
        <w:trPr>
          <w:trHeight w:val="435"/>
        </w:trPr>
        <w:tc>
          <w:tcPr>
            <w:tcW w:w="510" w:type="dxa"/>
            <w:vMerge/>
            <w:vAlign w:val="center"/>
          </w:tcPr>
          <w:p w14:paraId="2CC3ECA5" w14:textId="77777777" w:rsidR="00721199" w:rsidRDefault="00721199"/>
        </w:tc>
        <w:tc>
          <w:tcPr>
            <w:tcW w:w="585" w:type="dxa"/>
            <w:tcMar>
              <w:left w:w="105" w:type="dxa"/>
              <w:right w:w="105" w:type="dxa"/>
            </w:tcMar>
            <w:vAlign w:val="center"/>
          </w:tcPr>
          <w:p w14:paraId="6D470DD1" w14:textId="495A96F7"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43</w:t>
            </w:r>
          </w:p>
        </w:tc>
        <w:tc>
          <w:tcPr>
            <w:tcW w:w="3465" w:type="dxa"/>
            <w:tcMar>
              <w:left w:w="105" w:type="dxa"/>
              <w:right w:w="105" w:type="dxa"/>
            </w:tcMar>
            <w:vAlign w:val="center"/>
          </w:tcPr>
          <w:p w14:paraId="4A3F28A8" w14:textId="3D6F5DCC"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Nutrition</w:t>
            </w:r>
          </w:p>
          <w:p w14:paraId="1E787008" w14:textId="7977656E" w:rsidR="20D91024" w:rsidRDefault="20D91024" w:rsidP="20D91024">
            <w:pPr>
              <w:pStyle w:val="paragraph"/>
              <w:spacing w:before="0" w:beforeAutospacing="0" w:after="0" w:afterAutospacing="0"/>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Critical Thinking and the Nursing Process</w:t>
            </w:r>
          </w:p>
          <w:p w14:paraId="031BC98E" w14:textId="4DFF2246" w:rsidR="20D91024" w:rsidRDefault="20D91024" w:rsidP="20D91024">
            <w:pPr>
              <w:pStyle w:val="paragraph"/>
              <w:spacing w:before="0" w:beforeAutospacing="0" w:after="0" w:afterAutospacing="0"/>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Interventions</w:t>
            </w:r>
          </w:p>
          <w:p w14:paraId="7155FBC5" w14:textId="0C99960E" w:rsidR="20D91024" w:rsidRDefault="20D91024" w:rsidP="20D91024">
            <w:pPr>
              <w:rPr>
                <w:rFonts w:ascii="Calibri" w:eastAsia="Calibri" w:hAnsi="Calibri" w:cs="Calibri"/>
                <w:color w:val="000000" w:themeColor="text1"/>
                <w:sz w:val="18"/>
                <w:szCs w:val="18"/>
              </w:rPr>
            </w:pPr>
          </w:p>
        </w:tc>
        <w:tc>
          <w:tcPr>
            <w:tcW w:w="1830" w:type="dxa"/>
            <w:vMerge/>
            <w:vAlign w:val="center"/>
          </w:tcPr>
          <w:p w14:paraId="09BFF907" w14:textId="77777777" w:rsidR="00721199" w:rsidRDefault="00721199"/>
        </w:tc>
        <w:tc>
          <w:tcPr>
            <w:tcW w:w="1005" w:type="dxa"/>
            <w:vMerge/>
            <w:vAlign w:val="center"/>
          </w:tcPr>
          <w:p w14:paraId="4F68A7C6" w14:textId="77777777" w:rsidR="00721199" w:rsidRDefault="00721199"/>
        </w:tc>
        <w:tc>
          <w:tcPr>
            <w:tcW w:w="1713" w:type="dxa"/>
            <w:vMerge/>
            <w:vAlign w:val="center"/>
          </w:tcPr>
          <w:p w14:paraId="42B53C56" w14:textId="77777777" w:rsidR="00721199" w:rsidRDefault="00721199"/>
        </w:tc>
        <w:tc>
          <w:tcPr>
            <w:tcW w:w="1830" w:type="dxa"/>
            <w:vMerge/>
            <w:vAlign w:val="center"/>
          </w:tcPr>
          <w:p w14:paraId="2509DD0E" w14:textId="77777777" w:rsidR="00721199" w:rsidRDefault="00721199"/>
        </w:tc>
      </w:tr>
      <w:tr w:rsidR="20D91024" w14:paraId="29EEB5EB" w14:textId="77777777" w:rsidTr="419B4FBD">
        <w:trPr>
          <w:trHeight w:val="300"/>
        </w:trPr>
        <w:tc>
          <w:tcPr>
            <w:tcW w:w="510" w:type="dxa"/>
            <w:vMerge w:val="restart"/>
            <w:shd w:val="clear" w:color="auto" w:fill="DEEAF6" w:themeFill="accent5" w:themeFillTint="33"/>
            <w:tcMar>
              <w:left w:w="105" w:type="dxa"/>
              <w:right w:w="105" w:type="dxa"/>
            </w:tcMar>
            <w:vAlign w:val="center"/>
          </w:tcPr>
          <w:p w14:paraId="7994D63A" w14:textId="3ED95F35"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15</w:t>
            </w:r>
          </w:p>
        </w:tc>
        <w:tc>
          <w:tcPr>
            <w:tcW w:w="585" w:type="dxa"/>
            <w:shd w:val="clear" w:color="auto" w:fill="DEEAF6" w:themeFill="accent5" w:themeFillTint="33"/>
            <w:tcMar>
              <w:left w:w="105" w:type="dxa"/>
              <w:right w:w="105" w:type="dxa"/>
            </w:tcMar>
            <w:vAlign w:val="center"/>
          </w:tcPr>
          <w:p w14:paraId="6681E7DA" w14:textId="5CECB482"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26</w:t>
            </w:r>
          </w:p>
        </w:tc>
        <w:tc>
          <w:tcPr>
            <w:tcW w:w="3465" w:type="dxa"/>
            <w:shd w:val="clear" w:color="auto" w:fill="DEEAF6" w:themeFill="accent5" w:themeFillTint="33"/>
            <w:tcMar>
              <w:left w:w="105" w:type="dxa"/>
              <w:right w:w="105" w:type="dxa"/>
            </w:tcMar>
            <w:vAlign w:val="center"/>
          </w:tcPr>
          <w:p w14:paraId="0FA37141" w14:textId="1BA3A9AD"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The Experience of Loss, Death, and Grief</w:t>
            </w:r>
          </w:p>
          <w:p w14:paraId="459C4DA0" w14:textId="680B2695"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Grief: Critical Thinking and the Nursing Process</w:t>
            </w:r>
          </w:p>
        </w:tc>
        <w:tc>
          <w:tcPr>
            <w:tcW w:w="1830" w:type="dxa"/>
            <w:vMerge w:val="restart"/>
            <w:shd w:val="clear" w:color="auto" w:fill="DEEAF6" w:themeFill="accent5" w:themeFillTint="33"/>
            <w:tcMar>
              <w:left w:w="105" w:type="dxa"/>
              <w:right w:w="105" w:type="dxa"/>
            </w:tcMar>
            <w:vAlign w:val="center"/>
          </w:tcPr>
          <w:p w14:paraId="45053CE4" w14:textId="602CE3CF"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 xml:space="preserve">Stress and Coping </w:t>
            </w:r>
            <w:r w:rsidRPr="20D91024">
              <w:rPr>
                <w:rFonts w:ascii="Calibri" w:eastAsia="Calibri" w:hAnsi="Calibri" w:cs="Calibri"/>
                <w:i/>
                <w:iCs/>
                <w:color w:val="000000" w:themeColor="text1"/>
                <w:sz w:val="18"/>
                <w:szCs w:val="18"/>
              </w:rPr>
              <w:t>(6 min)</w:t>
            </w:r>
          </w:p>
        </w:tc>
        <w:tc>
          <w:tcPr>
            <w:tcW w:w="1005" w:type="dxa"/>
            <w:vMerge w:val="restart"/>
            <w:shd w:val="clear" w:color="auto" w:fill="DEEAF6" w:themeFill="accent5" w:themeFillTint="33"/>
            <w:tcMar>
              <w:left w:w="105" w:type="dxa"/>
              <w:right w:w="105" w:type="dxa"/>
            </w:tcMar>
            <w:vAlign w:val="center"/>
          </w:tcPr>
          <w:p w14:paraId="5E2EEE30" w14:textId="403409B7"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MIQ: Ch 26</w:t>
            </w:r>
          </w:p>
          <w:p w14:paraId="6F9B8D41" w14:textId="0B9D9BA9" w:rsidR="20D91024" w:rsidRDefault="20D91024" w:rsidP="20D91024">
            <w:pPr>
              <w:spacing w:line="259" w:lineRule="auto"/>
              <w:rPr>
                <w:rFonts w:ascii="Calibri" w:eastAsia="Calibri" w:hAnsi="Calibri" w:cs="Calibri"/>
                <w:color w:val="000000" w:themeColor="text1"/>
                <w:sz w:val="18"/>
                <w:szCs w:val="18"/>
              </w:rPr>
            </w:pPr>
          </w:p>
          <w:p w14:paraId="270CECAF" w14:textId="481E30E9"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CQ: 27, 28, 29, 30</w:t>
            </w:r>
          </w:p>
        </w:tc>
        <w:tc>
          <w:tcPr>
            <w:tcW w:w="1713" w:type="dxa"/>
            <w:vMerge w:val="restart"/>
            <w:shd w:val="clear" w:color="auto" w:fill="DEEAF6" w:themeFill="accent5" w:themeFillTint="33"/>
            <w:tcMar>
              <w:left w:w="105" w:type="dxa"/>
              <w:right w:w="105" w:type="dxa"/>
            </w:tcMar>
            <w:vAlign w:val="center"/>
          </w:tcPr>
          <w:p w14:paraId="22C379F7" w14:textId="7A07CC3B" w:rsidR="20D91024" w:rsidRDefault="20D91024" w:rsidP="20D91024">
            <w:pPr>
              <w:spacing w:line="259" w:lineRule="auto"/>
              <w:rPr>
                <w:rFonts w:ascii="Calibri" w:eastAsia="Calibri" w:hAnsi="Calibri" w:cs="Calibri"/>
                <w:color w:val="000000" w:themeColor="text1"/>
                <w:sz w:val="18"/>
                <w:szCs w:val="18"/>
              </w:rPr>
            </w:pPr>
          </w:p>
        </w:tc>
        <w:tc>
          <w:tcPr>
            <w:tcW w:w="1830" w:type="dxa"/>
            <w:vMerge w:val="restart"/>
            <w:shd w:val="clear" w:color="auto" w:fill="DEEAF6" w:themeFill="accent5" w:themeFillTint="33"/>
            <w:tcMar>
              <w:left w:w="105" w:type="dxa"/>
              <w:right w:w="105" w:type="dxa"/>
            </w:tcMar>
            <w:vAlign w:val="center"/>
          </w:tcPr>
          <w:p w14:paraId="7FDAD13D" w14:textId="29201231" w:rsidR="20D91024" w:rsidRDefault="20D91024" w:rsidP="20D91024">
            <w:pPr>
              <w:spacing w:line="259" w:lineRule="auto"/>
              <w:rPr>
                <w:rFonts w:ascii="Calibri" w:eastAsia="Calibri" w:hAnsi="Calibri" w:cs="Calibri"/>
                <w:color w:val="000000" w:themeColor="text1"/>
                <w:sz w:val="18"/>
                <w:szCs w:val="18"/>
              </w:rPr>
            </w:pPr>
          </w:p>
        </w:tc>
      </w:tr>
      <w:tr w:rsidR="20D91024" w14:paraId="356629E7" w14:textId="77777777" w:rsidTr="419B4FBD">
        <w:trPr>
          <w:trHeight w:val="300"/>
        </w:trPr>
        <w:tc>
          <w:tcPr>
            <w:tcW w:w="510" w:type="dxa"/>
            <w:vMerge/>
            <w:vAlign w:val="center"/>
          </w:tcPr>
          <w:p w14:paraId="4861F357" w14:textId="77777777" w:rsidR="00721199" w:rsidRDefault="00721199"/>
        </w:tc>
        <w:tc>
          <w:tcPr>
            <w:tcW w:w="585" w:type="dxa"/>
            <w:shd w:val="clear" w:color="auto" w:fill="DEEAF6" w:themeFill="accent5" w:themeFillTint="33"/>
            <w:tcMar>
              <w:left w:w="105" w:type="dxa"/>
              <w:right w:w="105" w:type="dxa"/>
            </w:tcMar>
            <w:vAlign w:val="center"/>
          </w:tcPr>
          <w:p w14:paraId="0F0C7D1B" w14:textId="6D718C8E"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27</w:t>
            </w:r>
          </w:p>
        </w:tc>
        <w:tc>
          <w:tcPr>
            <w:tcW w:w="3465" w:type="dxa"/>
            <w:shd w:val="clear" w:color="auto" w:fill="DEEAF6" w:themeFill="accent5" w:themeFillTint="33"/>
            <w:tcMar>
              <w:left w:w="105" w:type="dxa"/>
              <w:right w:w="105" w:type="dxa"/>
            </w:tcMar>
            <w:vAlign w:val="center"/>
          </w:tcPr>
          <w:p w14:paraId="36574FC9" w14:textId="56ADF79E"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Self-Concept</w:t>
            </w:r>
          </w:p>
          <w:p w14:paraId="3C66E8DE" w14:textId="5ED643A7"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Critical Thinking and the Nursing Process</w:t>
            </w:r>
          </w:p>
        </w:tc>
        <w:tc>
          <w:tcPr>
            <w:tcW w:w="1830" w:type="dxa"/>
            <w:vMerge/>
            <w:vAlign w:val="center"/>
          </w:tcPr>
          <w:p w14:paraId="4BA4B764" w14:textId="77777777" w:rsidR="00721199" w:rsidRDefault="00721199"/>
        </w:tc>
        <w:tc>
          <w:tcPr>
            <w:tcW w:w="1005" w:type="dxa"/>
            <w:vMerge/>
            <w:vAlign w:val="center"/>
          </w:tcPr>
          <w:p w14:paraId="79EFDC69" w14:textId="77777777" w:rsidR="00721199" w:rsidRDefault="00721199"/>
        </w:tc>
        <w:tc>
          <w:tcPr>
            <w:tcW w:w="1713" w:type="dxa"/>
            <w:vMerge/>
            <w:vAlign w:val="center"/>
          </w:tcPr>
          <w:p w14:paraId="74303B33" w14:textId="77777777" w:rsidR="00721199" w:rsidRDefault="00721199"/>
        </w:tc>
        <w:tc>
          <w:tcPr>
            <w:tcW w:w="1830" w:type="dxa"/>
            <w:vMerge/>
            <w:vAlign w:val="center"/>
          </w:tcPr>
          <w:p w14:paraId="672C6B82" w14:textId="77777777" w:rsidR="00721199" w:rsidRDefault="00721199"/>
        </w:tc>
      </w:tr>
      <w:tr w:rsidR="20D91024" w14:paraId="6C68C2E1" w14:textId="77777777" w:rsidTr="419B4FBD">
        <w:trPr>
          <w:trHeight w:val="300"/>
        </w:trPr>
        <w:tc>
          <w:tcPr>
            <w:tcW w:w="510" w:type="dxa"/>
            <w:vMerge/>
            <w:vAlign w:val="center"/>
          </w:tcPr>
          <w:p w14:paraId="6D0AD62C" w14:textId="77777777" w:rsidR="00721199" w:rsidRDefault="00721199"/>
        </w:tc>
        <w:tc>
          <w:tcPr>
            <w:tcW w:w="585" w:type="dxa"/>
            <w:shd w:val="clear" w:color="auto" w:fill="DEEAF6" w:themeFill="accent5" w:themeFillTint="33"/>
            <w:tcMar>
              <w:left w:w="105" w:type="dxa"/>
              <w:right w:w="105" w:type="dxa"/>
            </w:tcMar>
            <w:vAlign w:val="center"/>
          </w:tcPr>
          <w:p w14:paraId="60477715" w14:textId="52609BF5"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28</w:t>
            </w:r>
          </w:p>
        </w:tc>
        <w:tc>
          <w:tcPr>
            <w:tcW w:w="3465" w:type="dxa"/>
            <w:shd w:val="clear" w:color="auto" w:fill="DEEAF6" w:themeFill="accent5" w:themeFillTint="33"/>
            <w:tcMar>
              <w:left w:w="105" w:type="dxa"/>
              <w:right w:w="105" w:type="dxa"/>
            </w:tcMar>
            <w:vAlign w:val="center"/>
          </w:tcPr>
          <w:p w14:paraId="29F06F2D" w14:textId="0D6EA654"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i/>
                <w:iCs/>
                <w:color w:val="000000" w:themeColor="text1"/>
                <w:sz w:val="18"/>
                <w:szCs w:val="18"/>
              </w:rPr>
              <w:t xml:space="preserve"> </w:t>
            </w:r>
            <w:r w:rsidRPr="20D91024">
              <w:rPr>
                <w:rFonts w:ascii="Calibri" w:eastAsia="Calibri" w:hAnsi="Calibri" w:cs="Calibri"/>
                <w:color w:val="000000" w:themeColor="text1"/>
                <w:sz w:val="18"/>
                <w:szCs w:val="18"/>
              </w:rPr>
              <w:t>Sex, Gender, and Sexuality</w:t>
            </w:r>
          </w:p>
          <w:p w14:paraId="2D621AB5" w14:textId="32F2C1D1"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Knowledge Base</w:t>
            </w:r>
          </w:p>
        </w:tc>
        <w:tc>
          <w:tcPr>
            <w:tcW w:w="1830" w:type="dxa"/>
            <w:vMerge/>
            <w:vAlign w:val="center"/>
          </w:tcPr>
          <w:p w14:paraId="73AB6027" w14:textId="77777777" w:rsidR="00721199" w:rsidRDefault="00721199"/>
        </w:tc>
        <w:tc>
          <w:tcPr>
            <w:tcW w:w="1005" w:type="dxa"/>
            <w:vMerge/>
            <w:vAlign w:val="center"/>
          </w:tcPr>
          <w:p w14:paraId="392DB51B" w14:textId="77777777" w:rsidR="00721199" w:rsidRDefault="00721199"/>
        </w:tc>
        <w:tc>
          <w:tcPr>
            <w:tcW w:w="1713" w:type="dxa"/>
            <w:vMerge/>
            <w:vAlign w:val="center"/>
          </w:tcPr>
          <w:p w14:paraId="2DD1366F" w14:textId="77777777" w:rsidR="00721199" w:rsidRDefault="00721199"/>
        </w:tc>
        <w:tc>
          <w:tcPr>
            <w:tcW w:w="1830" w:type="dxa"/>
            <w:vMerge/>
            <w:vAlign w:val="center"/>
          </w:tcPr>
          <w:p w14:paraId="1CA59B6F" w14:textId="77777777" w:rsidR="00721199" w:rsidRDefault="00721199"/>
        </w:tc>
      </w:tr>
      <w:tr w:rsidR="20D91024" w14:paraId="5F1A7E0C" w14:textId="77777777" w:rsidTr="419B4FBD">
        <w:trPr>
          <w:trHeight w:val="300"/>
        </w:trPr>
        <w:tc>
          <w:tcPr>
            <w:tcW w:w="510" w:type="dxa"/>
            <w:vMerge/>
            <w:vAlign w:val="center"/>
          </w:tcPr>
          <w:p w14:paraId="2DB4779D" w14:textId="77777777" w:rsidR="00721199" w:rsidRDefault="00721199"/>
        </w:tc>
        <w:tc>
          <w:tcPr>
            <w:tcW w:w="585" w:type="dxa"/>
            <w:shd w:val="clear" w:color="auto" w:fill="DEEAF6" w:themeFill="accent5" w:themeFillTint="33"/>
            <w:tcMar>
              <w:left w:w="105" w:type="dxa"/>
              <w:right w:w="105" w:type="dxa"/>
            </w:tcMar>
            <w:vAlign w:val="center"/>
          </w:tcPr>
          <w:p w14:paraId="69667AC1" w14:textId="515BE47B"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29</w:t>
            </w:r>
          </w:p>
        </w:tc>
        <w:tc>
          <w:tcPr>
            <w:tcW w:w="3465" w:type="dxa"/>
            <w:shd w:val="clear" w:color="auto" w:fill="DEEAF6" w:themeFill="accent5" w:themeFillTint="33"/>
            <w:tcMar>
              <w:left w:w="105" w:type="dxa"/>
              <w:right w:w="105" w:type="dxa"/>
            </w:tcMar>
            <w:vAlign w:val="center"/>
          </w:tcPr>
          <w:p w14:paraId="46F0AC21" w14:textId="23AEFF56"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Spirituality in Healthcare</w:t>
            </w:r>
          </w:p>
          <w:p w14:paraId="7F5A67F1" w14:textId="09F32DF5"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 xml:space="preserve">Lesson:  </w:t>
            </w:r>
            <w:r w:rsidRPr="20D91024">
              <w:rPr>
                <w:rFonts w:ascii="Calibri" w:eastAsia="Calibri" w:hAnsi="Calibri" w:cs="Calibri"/>
                <w:i/>
                <w:iCs/>
                <w:color w:val="000000" w:themeColor="text1"/>
                <w:sz w:val="18"/>
                <w:szCs w:val="18"/>
              </w:rPr>
              <w:t>Spirituality in Health and Health Care</w:t>
            </w:r>
          </w:p>
        </w:tc>
        <w:tc>
          <w:tcPr>
            <w:tcW w:w="1830" w:type="dxa"/>
            <w:vMerge/>
            <w:vAlign w:val="center"/>
          </w:tcPr>
          <w:p w14:paraId="0E1BA3F7" w14:textId="77777777" w:rsidR="00721199" w:rsidRDefault="00721199"/>
        </w:tc>
        <w:tc>
          <w:tcPr>
            <w:tcW w:w="1005" w:type="dxa"/>
            <w:vMerge/>
            <w:vAlign w:val="center"/>
          </w:tcPr>
          <w:p w14:paraId="634905B1" w14:textId="77777777" w:rsidR="00721199" w:rsidRDefault="00721199"/>
        </w:tc>
        <w:tc>
          <w:tcPr>
            <w:tcW w:w="1713" w:type="dxa"/>
            <w:vMerge/>
            <w:vAlign w:val="center"/>
          </w:tcPr>
          <w:p w14:paraId="3FFE35C4" w14:textId="77777777" w:rsidR="00721199" w:rsidRDefault="00721199"/>
        </w:tc>
        <w:tc>
          <w:tcPr>
            <w:tcW w:w="1830" w:type="dxa"/>
            <w:vMerge/>
            <w:vAlign w:val="center"/>
          </w:tcPr>
          <w:p w14:paraId="057BF508" w14:textId="77777777" w:rsidR="00721199" w:rsidRDefault="00721199"/>
        </w:tc>
      </w:tr>
      <w:tr w:rsidR="20D91024" w14:paraId="04B7D370" w14:textId="77777777" w:rsidTr="419B4FBD">
        <w:trPr>
          <w:trHeight w:val="300"/>
        </w:trPr>
        <w:tc>
          <w:tcPr>
            <w:tcW w:w="510" w:type="dxa"/>
            <w:vMerge/>
            <w:vAlign w:val="center"/>
          </w:tcPr>
          <w:p w14:paraId="62597FAD" w14:textId="77777777" w:rsidR="00721199" w:rsidRDefault="00721199"/>
        </w:tc>
        <w:tc>
          <w:tcPr>
            <w:tcW w:w="585" w:type="dxa"/>
            <w:shd w:val="clear" w:color="auto" w:fill="DEEAF6" w:themeFill="accent5" w:themeFillTint="33"/>
            <w:tcMar>
              <w:left w:w="105" w:type="dxa"/>
              <w:right w:w="105" w:type="dxa"/>
            </w:tcMar>
            <w:vAlign w:val="center"/>
          </w:tcPr>
          <w:p w14:paraId="58685CEE" w14:textId="75994029"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3</w:t>
            </w:r>
          </w:p>
        </w:tc>
        <w:tc>
          <w:tcPr>
            <w:tcW w:w="3465" w:type="dxa"/>
            <w:shd w:val="clear" w:color="auto" w:fill="DEEAF6" w:themeFill="accent5" w:themeFillTint="33"/>
            <w:tcMar>
              <w:left w:w="105" w:type="dxa"/>
              <w:right w:w="105" w:type="dxa"/>
            </w:tcMar>
            <w:vAlign w:val="center"/>
          </w:tcPr>
          <w:p w14:paraId="37FEBE24" w14:textId="06B1F9EA"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color w:val="000000" w:themeColor="text1"/>
                <w:sz w:val="18"/>
                <w:szCs w:val="18"/>
              </w:rPr>
              <w:t>Stress and Coping</w:t>
            </w:r>
          </w:p>
          <w:p w14:paraId="0FC86912" w14:textId="2FCB99DB" w:rsidR="20D91024" w:rsidRDefault="20D91024" w:rsidP="20D91024">
            <w:pPr>
              <w:spacing w:line="259" w:lineRule="auto"/>
              <w:rPr>
                <w:rFonts w:ascii="Calibri" w:eastAsia="Calibri" w:hAnsi="Calibri" w:cs="Calibri"/>
                <w:color w:val="000000" w:themeColor="text1"/>
                <w:sz w:val="18"/>
                <w:szCs w:val="18"/>
              </w:rPr>
            </w:pPr>
            <w:r w:rsidRPr="20D91024">
              <w:rPr>
                <w:rFonts w:ascii="Calibri" w:eastAsia="Calibri" w:hAnsi="Calibri" w:cs="Calibri"/>
                <w:b/>
                <w:bCs/>
                <w:i/>
                <w:iCs/>
                <w:color w:val="000000" w:themeColor="text1"/>
                <w:sz w:val="18"/>
                <w:szCs w:val="18"/>
              </w:rPr>
              <w:t>Lesson:</w:t>
            </w:r>
            <w:r w:rsidRPr="20D91024">
              <w:rPr>
                <w:rFonts w:ascii="Calibri" w:eastAsia="Calibri" w:hAnsi="Calibri" w:cs="Calibri"/>
                <w:i/>
                <w:iCs/>
                <w:color w:val="000000" w:themeColor="text1"/>
                <w:sz w:val="18"/>
                <w:szCs w:val="18"/>
              </w:rPr>
              <w:t xml:space="preserve">  Nursing Care Related to Stress</w:t>
            </w:r>
          </w:p>
        </w:tc>
        <w:tc>
          <w:tcPr>
            <w:tcW w:w="1830" w:type="dxa"/>
            <w:shd w:val="clear" w:color="auto" w:fill="D9E2F3" w:themeFill="accent1" w:themeFillTint="33"/>
            <w:tcMar>
              <w:left w:w="105" w:type="dxa"/>
              <w:right w:w="105" w:type="dxa"/>
            </w:tcMar>
            <w:vAlign w:val="center"/>
          </w:tcPr>
          <w:p w14:paraId="771DB9AC" w14:textId="10BF9C26" w:rsidR="20D91024" w:rsidRDefault="20D91024" w:rsidP="20D91024">
            <w:pPr>
              <w:spacing w:line="259" w:lineRule="auto"/>
              <w:rPr>
                <w:rFonts w:ascii="Calibri" w:eastAsia="Calibri" w:hAnsi="Calibri" w:cs="Calibri"/>
                <w:color w:val="000000" w:themeColor="text1"/>
                <w:sz w:val="18"/>
                <w:szCs w:val="18"/>
              </w:rPr>
            </w:pPr>
          </w:p>
        </w:tc>
        <w:tc>
          <w:tcPr>
            <w:tcW w:w="1005" w:type="dxa"/>
            <w:shd w:val="clear" w:color="auto" w:fill="D9E2F3" w:themeFill="accent1" w:themeFillTint="33"/>
            <w:tcMar>
              <w:left w:w="105" w:type="dxa"/>
              <w:right w:w="105" w:type="dxa"/>
            </w:tcMar>
            <w:vAlign w:val="center"/>
          </w:tcPr>
          <w:p w14:paraId="1A8EDC13" w14:textId="7E75EEAC" w:rsidR="20D91024" w:rsidRDefault="20D91024" w:rsidP="20D91024">
            <w:pPr>
              <w:spacing w:line="259" w:lineRule="auto"/>
              <w:rPr>
                <w:rFonts w:ascii="Calibri" w:eastAsia="Calibri" w:hAnsi="Calibri" w:cs="Calibri"/>
                <w:color w:val="000000" w:themeColor="text1"/>
                <w:sz w:val="18"/>
                <w:szCs w:val="18"/>
              </w:rPr>
            </w:pPr>
          </w:p>
        </w:tc>
        <w:tc>
          <w:tcPr>
            <w:tcW w:w="1713" w:type="dxa"/>
            <w:shd w:val="clear" w:color="auto" w:fill="D9E2F3" w:themeFill="accent1" w:themeFillTint="33"/>
            <w:tcMar>
              <w:left w:w="105" w:type="dxa"/>
              <w:right w:w="105" w:type="dxa"/>
            </w:tcMar>
            <w:vAlign w:val="center"/>
          </w:tcPr>
          <w:p w14:paraId="0C2F5037" w14:textId="3E64BA75" w:rsidR="20D91024" w:rsidRDefault="20D91024" w:rsidP="20D91024">
            <w:pPr>
              <w:spacing w:line="259" w:lineRule="auto"/>
              <w:rPr>
                <w:rFonts w:ascii="Calibri" w:eastAsia="Calibri" w:hAnsi="Calibri" w:cs="Calibri"/>
                <w:color w:val="000000" w:themeColor="text1"/>
                <w:sz w:val="18"/>
                <w:szCs w:val="18"/>
              </w:rPr>
            </w:pPr>
          </w:p>
        </w:tc>
        <w:tc>
          <w:tcPr>
            <w:tcW w:w="1830" w:type="dxa"/>
            <w:shd w:val="clear" w:color="auto" w:fill="D9E2F3" w:themeFill="accent1" w:themeFillTint="33"/>
            <w:tcMar>
              <w:left w:w="105" w:type="dxa"/>
              <w:right w:w="105" w:type="dxa"/>
            </w:tcMar>
            <w:vAlign w:val="center"/>
          </w:tcPr>
          <w:p w14:paraId="4B61C3AF" w14:textId="5EB4DB5B" w:rsidR="20D91024" w:rsidRDefault="20D91024" w:rsidP="20D91024">
            <w:pPr>
              <w:spacing w:line="259" w:lineRule="auto"/>
              <w:rPr>
                <w:rFonts w:ascii="Calibri" w:eastAsia="Calibri" w:hAnsi="Calibri" w:cs="Calibri"/>
                <w:color w:val="000000" w:themeColor="text1"/>
                <w:sz w:val="18"/>
                <w:szCs w:val="18"/>
              </w:rPr>
            </w:pPr>
          </w:p>
        </w:tc>
      </w:tr>
      <w:tr w:rsidR="20D91024" w14:paraId="6346D872" w14:textId="77777777" w:rsidTr="419B4FBD">
        <w:trPr>
          <w:trHeight w:val="300"/>
        </w:trPr>
        <w:tc>
          <w:tcPr>
            <w:tcW w:w="510" w:type="dxa"/>
            <w:tcMar>
              <w:left w:w="105" w:type="dxa"/>
              <w:right w:w="105" w:type="dxa"/>
            </w:tcMar>
            <w:vAlign w:val="center"/>
          </w:tcPr>
          <w:p w14:paraId="159DCB24" w14:textId="25B79DAA" w:rsidR="20D91024" w:rsidRDefault="20D91024" w:rsidP="20D91024">
            <w:pPr>
              <w:spacing w:line="259" w:lineRule="auto"/>
              <w:jc w:val="center"/>
              <w:rPr>
                <w:rFonts w:ascii="Calibri" w:eastAsia="Calibri" w:hAnsi="Calibri" w:cs="Calibri"/>
                <w:color w:val="000000" w:themeColor="text1"/>
                <w:sz w:val="18"/>
                <w:szCs w:val="18"/>
              </w:rPr>
            </w:pPr>
            <w:r w:rsidRPr="20D91024">
              <w:rPr>
                <w:rFonts w:ascii="Calibri" w:eastAsia="Calibri" w:hAnsi="Calibri" w:cs="Calibri"/>
                <w:b/>
                <w:bCs/>
                <w:color w:val="000000" w:themeColor="text1"/>
                <w:sz w:val="18"/>
                <w:szCs w:val="18"/>
              </w:rPr>
              <w:t>16</w:t>
            </w:r>
          </w:p>
        </w:tc>
        <w:tc>
          <w:tcPr>
            <w:tcW w:w="10428" w:type="dxa"/>
            <w:gridSpan w:val="6"/>
            <w:tcMar>
              <w:left w:w="105" w:type="dxa"/>
              <w:right w:w="105" w:type="dxa"/>
            </w:tcMar>
            <w:vAlign w:val="center"/>
          </w:tcPr>
          <w:p w14:paraId="2488FEFD" w14:textId="5FAA97CB" w:rsidR="20D91024" w:rsidRDefault="36F488AD" w:rsidP="419B4FBD">
            <w:pPr>
              <w:spacing w:line="259" w:lineRule="auto"/>
              <w:rPr>
                <w:rFonts w:ascii="Calibri" w:eastAsia="Calibri" w:hAnsi="Calibri" w:cs="Calibri"/>
                <w:color w:val="000000" w:themeColor="text1"/>
              </w:rPr>
            </w:pPr>
            <w:r w:rsidRPr="419B4FBD">
              <w:rPr>
                <w:rFonts w:ascii="Calibri" w:eastAsia="Calibri" w:hAnsi="Calibri" w:cs="Calibri"/>
                <w:b/>
                <w:bCs/>
                <w:color w:val="000000" w:themeColor="text1"/>
              </w:rPr>
              <w:t>Final Exam</w:t>
            </w:r>
          </w:p>
        </w:tc>
      </w:tr>
    </w:tbl>
    <w:p w14:paraId="5F0D325C" w14:textId="3A440F34" w:rsidR="419B4FBD" w:rsidRDefault="419B4FBD"/>
    <w:p w14:paraId="177677C8" w14:textId="75C8D052" w:rsidR="62823EDC" w:rsidRDefault="62823EDC" w:rsidP="20D91024">
      <w:pPr>
        <w:pStyle w:val="paragraph"/>
        <w:spacing w:before="0" w:beforeAutospacing="0" w:after="0" w:afterAutospacing="0"/>
      </w:pPr>
    </w:p>
    <w:p w14:paraId="728408A4" w14:textId="3990D946" w:rsidR="62823EDC" w:rsidRDefault="62823EDC" w:rsidP="62823EDC">
      <w:pPr>
        <w:pStyle w:val="paragraph"/>
        <w:spacing w:before="0" w:beforeAutospacing="0" w:after="0" w:afterAutospacing="0"/>
      </w:pPr>
    </w:p>
    <w:p w14:paraId="22F043AD" w14:textId="0D6166C6" w:rsidR="62823EDC" w:rsidRDefault="62823EDC" w:rsidP="62823EDC">
      <w:pPr>
        <w:pStyle w:val="paragraph"/>
        <w:spacing w:before="0" w:beforeAutospacing="0" w:after="0" w:afterAutospacing="0"/>
      </w:pPr>
    </w:p>
    <w:p w14:paraId="16D7778C" w14:textId="77777777" w:rsidR="00EE5387" w:rsidRDefault="00EE5387" w:rsidP="00504123">
      <w:pPr>
        <w:pStyle w:val="Heading1"/>
        <w:rPr>
          <w:sz w:val="28"/>
          <w:szCs w:val="28"/>
        </w:rPr>
      </w:pPr>
    </w:p>
    <w:bookmarkEnd w:id="0"/>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524FC9">
      <w:headerReference w:type="default" r:id="rId15"/>
      <w:footerReference w:type="default" r:id="rId16"/>
      <w:headerReference w:type="first" r:id="rId17"/>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180AB" w14:textId="77777777" w:rsidR="0054777E" w:rsidRDefault="0054777E" w:rsidP="00413C14">
      <w:pPr>
        <w:spacing w:after="0" w:line="240" w:lineRule="auto"/>
      </w:pPr>
      <w:r>
        <w:separator/>
      </w:r>
    </w:p>
  </w:endnote>
  <w:endnote w:type="continuationSeparator" w:id="0">
    <w:p w14:paraId="4043EF46" w14:textId="77777777" w:rsidR="0054777E" w:rsidRDefault="0054777E" w:rsidP="00413C14">
      <w:pPr>
        <w:spacing w:after="0" w:line="240" w:lineRule="auto"/>
      </w:pPr>
      <w:r>
        <w:continuationSeparator/>
      </w:r>
    </w:p>
  </w:endnote>
  <w:endnote w:type="continuationNotice" w:id="1">
    <w:p w14:paraId="58312022" w14:textId="77777777" w:rsidR="0054777E" w:rsidRDefault="00547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37BB9" w14:textId="77777777" w:rsidR="0054777E" w:rsidRDefault="0054777E" w:rsidP="00413C14">
      <w:pPr>
        <w:spacing w:after="0" w:line="240" w:lineRule="auto"/>
      </w:pPr>
      <w:r>
        <w:separator/>
      </w:r>
    </w:p>
  </w:footnote>
  <w:footnote w:type="continuationSeparator" w:id="0">
    <w:p w14:paraId="00EAD458" w14:textId="77777777" w:rsidR="0054777E" w:rsidRDefault="0054777E" w:rsidP="00413C14">
      <w:pPr>
        <w:spacing w:after="0" w:line="240" w:lineRule="auto"/>
      </w:pPr>
      <w:r>
        <w:continuationSeparator/>
      </w:r>
    </w:p>
  </w:footnote>
  <w:footnote w:type="continuationNotice" w:id="1">
    <w:p w14:paraId="0D6C79FB" w14:textId="77777777" w:rsidR="0054777E" w:rsidRDefault="00547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2"/>
  </w:num>
  <w:num w:numId="4" w16cid:durableId="2018576147">
    <w:abstractNumId w:val="9"/>
  </w:num>
  <w:num w:numId="5" w16cid:durableId="907571719">
    <w:abstractNumId w:val="16"/>
  </w:num>
  <w:num w:numId="6" w16cid:durableId="1992172728">
    <w:abstractNumId w:val="21"/>
  </w:num>
  <w:num w:numId="7" w16cid:durableId="1245265898">
    <w:abstractNumId w:val="27"/>
  </w:num>
  <w:num w:numId="8" w16cid:durableId="1188522093">
    <w:abstractNumId w:val="28"/>
  </w:num>
  <w:num w:numId="9" w16cid:durableId="1946109213">
    <w:abstractNumId w:val="1"/>
  </w:num>
  <w:num w:numId="10" w16cid:durableId="1723749277">
    <w:abstractNumId w:val="31"/>
  </w:num>
  <w:num w:numId="11" w16cid:durableId="1134830270">
    <w:abstractNumId w:val="4"/>
  </w:num>
  <w:num w:numId="12" w16cid:durableId="892159619">
    <w:abstractNumId w:val="22"/>
  </w:num>
  <w:num w:numId="13" w16cid:durableId="1825970313">
    <w:abstractNumId w:val="29"/>
  </w:num>
  <w:num w:numId="14" w16cid:durableId="1080520279">
    <w:abstractNumId w:val="24"/>
  </w:num>
  <w:num w:numId="15" w16cid:durableId="1922761369">
    <w:abstractNumId w:val="17"/>
  </w:num>
  <w:num w:numId="16" w16cid:durableId="462697822">
    <w:abstractNumId w:val="10"/>
  </w:num>
  <w:num w:numId="17" w16cid:durableId="1524635330">
    <w:abstractNumId w:val="20"/>
  </w:num>
  <w:num w:numId="18" w16cid:durableId="1733231570">
    <w:abstractNumId w:val="19"/>
  </w:num>
  <w:num w:numId="19" w16cid:durableId="32509352">
    <w:abstractNumId w:val="23"/>
  </w:num>
  <w:num w:numId="20" w16cid:durableId="1917780812">
    <w:abstractNumId w:val="11"/>
  </w:num>
  <w:num w:numId="21" w16cid:durableId="1036466346">
    <w:abstractNumId w:val="14"/>
  </w:num>
  <w:num w:numId="22" w16cid:durableId="1397433553">
    <w:abstractNumId w:val="30"/>
  </w:num>
  <w:num w:numId="23" w16cid:durableId="1307275455">
    <w:abstractNumId w:val="12"/>
  </w:num>
  <w:num w:numId="24" w16cid:durableId="1828400216">
    <w:abstractNumId w:val="18"/>
  </w:num>
  <w:num w:numId="25" w16cid:durableId="1853915090">
    <w:abstractNumId w:val="26"/>
  </w:num>
  <w:num w:numId="26" w16cid:durableId="1370109523">
    <w:abstractNumId w:val="6"/>
  </w:num>
  <w:num w:numId="27" w16cid:durableId="648169767">
    <w:abstractNumId w:val="2"/>
  </w:num>
  <w:num w:numId="28" w16cid:durableId="1015694605">
    <w:abstractNumId w:val="13"/>
  </w:num>
  <w:num w:numId="29" w16cid:durableId="284312353">
    <w:abstractNumId w:val="7"/>
  </w:num>
  <w:num w:numId="30" w16cid:durableId="1779368188">
    <w:abstractNumId w:val="0"/>
  </w:num>
  <w:num w:numId="31" w16cid:durableId="2035619478">
    <w:abstractNumId w:val="15"/>
  </w:num>
  <w:num w:numId="32" w16cid:durableId="228350265">
    <w:abstractNumId w:val="25"/>
  </w:num>
  <w:num w:numId="33" w16cid:durableId="112580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50E6A"/>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C76BF"/>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4FC9"/>
    <w:rsid w:val="00525A26"/>
    <w:rsid w:val="00527A7C"/>
    <w:rsid w:val="0053098E"/>
    <w:rsid w:val="00541D74"/>
    <w:rsid w:val="00541FAA"/>
    <w:rsid w:val="0054229E"/>
    <w:rsid w:val="0054340A"/>
    <w:rsid w:val="0054777E"/>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136C"/>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199"/>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52E3"/>
    <w:rsid w:val="00907397"/>
    <w:rsid w:val="009074FD"/>
    <w:rsid w:val="00910559"/>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414C6"/>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57E4B"/>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EF4FEE"/>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F25F3"/>
    <w:rsid w:val="04AA821D"/>
    <w:rsid w:val="15B9F1A6"/>
    <w:rsid w:val="17D015B6"/>
    <w:rsid w:val="20D91024"/>
    <w:rsid w:val="251D1A6E"/>
    <w:rsid w:val="290FAADD"/>
    <w:rsid w:val="2A81DBF7"/>
    <w:rsid w:val="2DA9EBC2"/>
    <w:rsid w:val="30F1F5FD"/>
    <w:rsid w:val="31920C85"/>
    <w:rsid w:val="36D5769D"/>
    <w:rsid w:val="36F488AD"/>
    <w:rsid w:val="40A34D14"/>
    <w:rsid w:val="419B4FBD"/>
    <w:rsid w:val="428BC15C"/>
    <w:rsid w:val="48844900"/>
    <w:rsid w:val="48A54878"/>
    <w:rsid w:val="4CADBBC8"/>
    <w:rsid w:val="4E81C3D3"/>
    <w:rsid w:val="585D827C"/>
    <w:rsid w:val="58FFC272"/>
    <w:rsid w:val="5A888BE9"/>
    <w:rsid w:val="5AE8FCA8"/>
    <w:rsid w:val="5B32DBB9"/>
    <w:rsid w:val="5DB40B04"/>
    <w:rsid w:val="6066FD7F"/>
    <w:rsid w:val="62823EDC"/>
    <w:rsid w:val="67AC39BB"/>
    <w:rsid w:val="6D9F2270"/>
    <w:rsid w:val="702EF7B6"/>
    <w:rsid w:val="70880840"/>
    <w:rsid w:val="72EBA1B3"/>
    <w:rsid w:val="7797F2F9"/>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overview/evolv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elsevier.com/app/answers/detail/a_id/34674/supporthub/shadow-health/kw/specification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2.xml><?xml version="1.0" encoding="utf-8"?>
<ds:datastoreItem xmlns:ds="http://schemas.openxmlformats.org/officeDocument/2006/customXml" ds:itemID="{8FF4B8C5-7420-4CC1-A6FA-66F66224B51B}">
  <ds:schemaRefs>
    <ds:schemaRef ds:uri="http://schemas.microsoft.com/sharepoint/v3/contenttype/forms"/>
  </ds:schemaRefs>
</ds:datastoreItem>
</file>

<file path=customXml/itemProps3.xml><?xml version="1.0" encoding="utf-8"?>
<ds:datastoreItem xmlns:ds="http://schemas.openxmlformats.org/officeDocument/2006/customXml" ds:itemID="{CAB804A2-98F6-4823-876C-7FC8C09FC4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01C15-5823-447F-A33F-863BFB654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1755</Words>
  <Characters>10004</Characters>
  <Application>Microsoft Office Word</Application>
  <DocSecurity>0</DocSecurity>
  <Lines>83</Lines>
  <Paragraphs>23</Paragraphs>
  <ScaleCrop>false</ScaleCrop>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10</cp:revision>
  <cp:lastPrinted>2023-07-20T19:33:00Z</cp:lastPrinted>
  <dcterms:created xsi:type="dcterms:W3CDTF">2024-04-15T14:36:00Z</dcterms:created>
  <dcterms:modified xsi:type="dcterms:W3CDTF">2024-12-11T17:39:00Z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